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B839" w14:textId="77777777" w:rsidR="00AA2A45" w:rsidRDefault="00AA2A45" w:rsidP="002347F5"/>
    <w:p w14:paraId="30AB4C5B" w14:textId="77777777" w:rsidR="0029089F" w:rsidRDefault="0029089F" w:rsidP="002347F5"/>
    <w:p w14:paraId="3EF6442C" w14:textId="0F95AA5C" w:rsidR="00643F24" w:rsidRPr="00250F15" w:rsidRDefault="00643F24" w:rsidP="00463245">
      <w:pPr>
        <w:pStyle w:val="Heading1"/>
        <w:spacing w:before="240"/>
      </w:pPr>
      <w:r>
        <w:t>Email</w:t>
      </w:r>
      <w:r w:rsidR="00893CC8">
        <w:t xml:space="preserve"> </w:t>
      </w:r>
      <w:r>
        <w:t>Message</w:t>
      </w:r>
      <w:r w:rsidR="00893CC8">
        <w:t xml:space="preserve"> </w:t>
      </w:r>
      <w:r w:rsidR="00D076F7">
        <w:t>#3</w:t>
      </w:r>
    </w:p>
    <w:p w14:paraId="406BEF36" w14:textId="7EB78454" w:rsidR="00C606BF" w:rsidRDefault="00463245" w:rsidP="00564A47">
      <w:pPr>
        <w:pBdr>
          <w:bottom w:val="single" w:sz="6" w:space="1" w:color="auto"/>
        </w:pBdr>
      </w:pPr>
      <w:r>
        <w:rPr>
          <w:b/>
          <w:bCs/>
          <w:i/>
          <w:iCs/>
        </w:rPr>
        <w:t>Timeline</w:t>
      </w:r>
      <w:r w:rsidR="00893CC8">
        <w:rPr>
          <w:b/>
          <w:bCs/>
          <w:i/>
          <w:iCs/>
        </w:rPr>
        <w:t xml:space="preserve"> </w:t>
      </w:r>
      <w:r w:rsidRPr="00B75A9C">
        <w:rPr>
          <w:b/>
          <w:bCs/>
          <w:i/>
          <w:iCs/>
        </w:rPr>
        <w:t>suggestion</w:t>
      </w:r>
      <w:r w:rsidRPr="00250F15">
        <w:t>:</w:t>
      </w:r>
      <w:r w:rsidR="00893CC8">
        <w:t xml:space="preserve"> </w:t>
      </w:r>
      <w:r>
        <w:t>Send</w:t>
      </w:r>
      <w:r w:rsidR="00893CC8">
        <w:t xml:space="preserve"> </w:t>
      </w:r>
      <w:r>
        <w:t>the</w:t>
      </w:r>
      <w:r w:rsidR="00893CC8">
        <w:t xml:space="preserve"> </w:t>
      </w:r>
      <w:r>
        <w:t>week</w:t>
      </w:r>
      <w:r w:rsidR="00893CC8">
        <w:t xml:space="preserve"> </w:t>
      </w:r>
      <w:r>
        <w:t>of</w:t>
      </w:r>
      <w:r w:rsidR="00893CC8">
        <w:t xml:space="preserve"> </w:t>
      </w:r>
      <w:r>
        <w:t>February</w:t>
      </w:r>
      <w:r w:rsidR="00893CC8">
        <w:t xml:space="preserve"> </w:t>
      </w:r>
      <w:r>
        <w:t>16</w:t>
      </w:r>
      <w:r w:rsidRPr="004016EA">
        <w:t>th</w:t>
      </w:r>
      <w:r>
        <w:t>.</w:t>
      </w:r>
    </w:p>
    <w:p w14:paraId="52531B8F" w14:textId="77777777" w:rsidR="00643F24" w:rsidRDefault="00643F24" w:rsidP="00643F24">
      <w:pPr>
        <w:pBdr>
          <w:bottom w:val="single" w:sz="6" w:space="1" w:color="auto"/>
        </w:pBdr>
      </w:pPr>
    </w:p>
    <w:p w14:paraId="20CEA3E8" w14:textId="77777777" w:rsidR="00643F24" w:rsidRDefault="00643F24" w:rsidP="00463245">
      <w:pPr>
        <w:pStyle w:val="NoSpacing"/>
      </w:pPr>
    </w:p>
    <w:p w14:paraId="49378F71" w14:textId="4645C57B" w:rsidR="00564A47" w:rsidRPr="00FC62D0" w:rsidRDefault="00C81ADE" w:rsidP="00564A47">
      <w:r w:rsidRPr="00C81ADE">
        <w:rPr>
          <w:b/>
          <w:bCs/>
        </w:rPr>
        <w:t>Subject:</w:t>
      </w:r>
      <w:r w:rsidR="00893CC8">
        <w:rPr>
          <w:b/>
          <w:bCs/>
        </w:rPr>
        <w:t xml:space="preserve"> </w:t>
      </w:r>
      <w:r w:rsidRPr="00C81ADE">
        <w:t>Now</w:t>
      </w:r>
      <w:r w:rsidR="00893CC8">
        <w:t xml:space="preserve"> </w:t>
      </w:r>
      <w:r w:rsidRPr="00C81ADE">
        <w:t>Accepting</w:t>
      </w:r>
      <w:r w:rsidR="00893CC8">
        <w:t xml:space="preserve"> </w:t>
      </w:r>
      <w:r w:rsidRPr="00C81ADE">
        <w:t>Submissions</w:t>
      </w:r>
      <w:r w:rsidR="00893CC8">
        <w:t xml:space="preserve"> </w:t>
      </w:r>
      <w:r w:rsidRPr="00C81ADE">
        <w:t>–</w:t>
      </w:r>
      <w:r w:rsidR="00893CC8">
        <w:t xml:space="preserve"> </w:t>
      </w:r>
      <w:r w:rsidRPr="00C81ADE">
        <w:t>Medicare</w:t>
      </w:r>
      <w:r w:rsidR="00893CC8">
        <w:t xml:space="preserve"> </w:t>
      </w:r>
      <w:r w:rsidRPr="00C81ADE">
        <w:t>Drug</w:t>
      </w:r>
      <w:r w:rsidR="00893CC8">
        <w:t xml:space="preserve"> </w:t>
      </w:r>
      <w:r w:rsidRPr="00C81ADE">
        <w:t>Price</w:t>
      </w:r>
      <w:r w:rsidR="00893CC8">
        <w:t xml:space="preserve"> </w:t>
      </w:r>
      <w:r w:rsidRPr="00C81ADE">
        <w:t>Negotiation</w:t>
      </w:r>
      <w:r w:rsidR="00893CC8">
        <w:t xml:space="preserve"> </w:t>
      </w:r>
      <w:r w:rsidRPr="00C81ADE">
        <w:t>Program</w:t>
      </w:r>
      <w:r w:rsidR="00893CC8">
        <w:t xml:space="preserve"> </w:t>
      </w:r>
      <w:r w:rsidRPr="00C81ADE">
        <w:t>Public</w:t>
      </w:r>
      <w:r w:rsidR="00893CC8">
        <w:t xml:space="preserve"> </w:t>
      </w:r>
      <w:r w:rsidRPr="00C81ADE">
        <w:t>Engagement</w:t>
      </w:r>
      <w:r w:rsidR="00893CC8">
        <w:t xml:space="preserve"> </w:t>
      </w:r>
      <w:r w:rsidRPr="00C81ADE">
        <w:t>Events</w:t>
      </w:r>
      <w:r w:rsidR="00893CC8">
        <w:t xml:space="preserve"> </w:t>
      </w:r>
      <w:r w:rsidRPr="00C81ADE">
        <w:t>and</w:t>
      </w:r>
      <w:r w:rsidR="00893CC8">
        <w:t xml:space="preserve"> </w:t>
      </w:r>
      <w:r w:rsidRPr="00C81ADE">
        <w:t>Information</w:t>
      </w:r>
      <w:r w:rsidR="00893CC8">
        <w:t xml:space="preserve"> </w:t>
      </w:r>
      <w:r w:rsidRPr="00C81ADE">
        <w:t>Collection</w:t>
      </w:r>
    </w:p>
    <w:p w14:paraId="61D82F34" w14:textId="4646C5C1" w:rsidR="00AC35BA" w:rsidRPr="00AC35BA" w:rsidRDefault="00AC35BA" w:rsidP="00536FFC">
      <w:pPr>
        <w:spacing w:before="240" w:after="240"/>
      </w:pPr>
      <w:proofErr w:type="gramStart"/>
      <w:r w:rsidRPr="00AC35BA">
        <w:t>Greetings</w:t>
      </w:r>
      <w:proofErr w:type="gramEnd"/>
      <w:r w:rsidRPr="00AC35BA">
        <w:t>,</w:t>
      </w:r>
      <w:r w:rsidR="00893CC8">
        <w:t xml:space="preserve"> </w:t>
      </w:r>
    </w:p>
    <w:p w14:paraId="6B3547E6" w14:textId="24176874" w:rsidR="00AC35BA" w:rsidRPr="00AC35BA" w:rsidRDefault="00AC35BA" w:rsidP="00536FFC">
      <w:pPr>
        <w:spacing w:after="240"/>
        <w:rPr>
          <w:b/>
          <w:bCs/>
        </w:rPr>
      </w:pPr>
      <w:r w:rsidRPr="00AC35BA">
        <w:t>Make</w:t>
      </w:r>
      <w:r w:rsidR="00893CC8">
        <w:t xml:space="preserve"> </w:t>
      </w:r>
      <w:r w:rsidRPr="00AC35BA">
        <w:t>your</w:t>
      </w:r>
      <w:r w:rsidR="00893CC8">
        <w:t xml:space="preserve"> </w:t>
      </w:r>
      <w:r w:rsidRPr="00AC35BA">
        <w:t>voice</w:t>
      </w:r>
      <w:r w:rsidR="00893CC8">
        <w:t xml:space="preserve"> </w:t>
      </w:r>
      <w:r w:rsidRPr="00AC35BA">
        <w:t>heard!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Centers</w:t>
      </w:r>
      <w:r w:rsidR="00893CC8">
        <w:t xml:space="preserve"> </w:t>
      </w:r>
      <w:r w:rsidRPr="00AC35BA">
        <w:t>for</w:t>
      </w:r>
      <w:r w:rsidR="00893CC8">
        <w:t xml:space="preserve"> </w:t>
      </w:r>
      <w:r w:rsidRPr="00AC35BA">
        <w:t>Medicare</w:t>
      </w:r>
      <w:r w:rsidR="00893CC8">
        <w:t xml:space="preserve"> </w:t>
      </w:r>
      <w:r w:rsidRPr="00AC35BA">
        <w:t>&amp;</w:t>
      </w:r>
      <w:r w:rsidR="00893CC8">
        <w:t xml:space="preserve"> </w:t>
      </w:r>
      <w:r w:rsidRPr="00AC35BA">
        <w:t>Medicaid</w:t>
      </w:r>
      <w:r w:rsidR="00893CC8">
        <w:t xml:space="preserve"> </w:t>
      </w:r>
      <w:r w:rsidRPr="00AC35BA">
        <w:t>Services</w:t>
      </w:r>
      <w:r w:rsidR="00893CC8">
        <w:t xml:space="preserve"> </w:t>
      </w:r>
      <w:r w:rsidRPr="00AC35BA">
        <w:t>(CMS)</w:t>
      </w:r>
      <w:r w:rsidR="00893CC8">
        <w:t xml:space="preserve"> </w:t>
      </w:r>
      <w:r w:rsidRPr="00AC35BA">
        <w:t>wants</w:t>
      </w:r>
      <w:r w:rsidR="00893CC8">
        <w:t xml:space="preserve"> </w:t>
      </w:r>
      <w:r w:rsidRPr="00AC35BA">
        <w:t>to</w:t>
      </w:r>
      <w:r w:rsidR="00893CC8">
        <w:t xml:space="preserve"> </w:t>
      </w:r>
      <w:r w:rsidRPr="00AC35BA">
        <w:t>hear</w:t>
      </w:r>
      <w:r w:rsidR="00893CC8">
        <w:t xml:space="preserve"> </w:t>
      </w:r>
      <w:r w:rsidRPr="00AC35BA">
        <w:t>from</w:t>
      </w:r>
      <w:r w:rsidR="00893CC8">
        <w:t xml:space="preserve"> </w:t>
      </w:r>
      <w:r w:rsidRPr="00AC35BA">
        <w:t>you</w:t>
      </w:r>
      <w:r w:rsidR="00893CC8">
        <w:t xml:space="preserve"> </w:t>
      </w:r>
      <w:r w:rsidRPr="00AC35BA">
        <w:t>about</w:t>
      </w:r>
      <w:r w:rsidR="00893CC8">
        <w:t xml:space="preserve"> </w:t>
      </w:r>
      <w:r w:rsidRPr="00AC35BA">
        <w:t>your</w:t>
      </w:r>
      <w:r w:rsidR="00893CC8">
        <w:t xml:space="preserve"> </w:t>
      </w:r>
      <w:r w:rsidRPr="00AC35BA">
        <w:t>experience</w:t>
      </w:r>
      <w:r w:rsidR="00893CC8">
        <w:t xml:space="preserve"> </w:t>
      </w:r>
      <w:r w:rsidRPr="00AC35BA">
        <w:t>with</w:t>
      </w:r>
      <w:r w:rsidR="00893CC8">
        <w:t xml:space="preserve"> </w:t>
      </w:r>
      <w:r w:rsidRPr="00AC35BA">
        <w:t>the</w:t>
      </w:r>
      <w:r w:rsidR="00893CC8">
        <w:t xml:space="preserve"> </w:t>
      </w:r>
      <w:hyperlink r:id="rId10" w:tooltip="Medicare Drug Price Negotiation Program: Selected Drugs for Initial Price Applicability Year 2028 document" w:history="1">
        <w:r w:rsidRPr="00AC35BA">
          <w:rPr>
            <w:rStyle w:val="Hyperlink"/>
          </w:rPr>
          <w:t>drugs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selected</w:t>
        </w:r>
      </w:hyperlink>
      <w:r w:rsidR="00893CC8">
        <w:t xml:space="preserve"> </w:t>
      </w:r>
      <w:r w:rsidRPr="00AC35BA">
        <w:t>for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current</w:t>
      </w:r>
      <w:r w:rsidR="00893CC8">
        <w:t xml:space="preserve"> </w:t>
      </w:r>
      <w:r w:rsidRPr="00AC35BA">
        <w:t>cycle</w:t>
      </w:r>
      <w:r w:rsidR="00893CC8">
        <w:t xml:space="preserve"> </w:t>
      </w:r>
      <w:r w:rsidRPr="00AC35BA">
        <w:t>of</w:t>
      </w:r>
      <w:r w:rsidR="00893CC8">
        <w:t xml:space="preserve"> </w:t>
      </w:r>
      <w:r w:rsidRPr="00AC35BA">
        <w:t>negotiation</w:t>
      </w:r>
      <w:r w:rsidR="00893CC8">
        <w:t xml:space="preserve"> </w:t>
      </w:r>
      <w:r w:rsidRPr="00AC35BA">
        <w:t>and</w:t>
      </w:r>
      <w:r w:rsidR="00893CC8">
        <w:t xml:space="preserve"> </w:t>
      </w:r>
      <w:r w:rsidRPr="00AC35BA">
        <w:t>renegotiation.</w:t>
      </w:r>
    </w:p>
    <w:p w14:paraId="7DD33787" w14:textId="2D7AB67A" w:rsidR="00AC35BA" w:rsidRPr="00AC35BA" w:rsidRDefault="00AC35BA" w:rsidP="00AC35BA">
      <w:pPr>
        <w:contextualSpacing/>
        <w:rPr>
          <w:b/>
          <w:bCs/>
        </w:rPr>
      </w:pPr>
      <w:r w:rsidRPr="00AC35BA">
        <w:rPr>
          <w:b/>
          <w:bCs/>
        </w:rPr>
        <w:t>How</w:t>
      </w:r>
      <w:r w:rsidR="00893CC8">
        <w:rPr>
          <w:b/>
          <w:bCs/>
        </w:rPr>
        <w:t xml:space="preserve"> </w:t>
      </w:r>
      <w:r w:rsidRPr="00AC35BA">
        <w:rPr>
          <w:b/>
          <w:bCs/>
        </w:rPr>
        <w:t>to</w:t>
      </w:r>
      <w:r w:rsidR="00893CC8">
        <w:rPr>
          <w:b/>
          <w:bCs/>
        </w:rPr>
        <w:t xml:space="preserve"> </w:t>
      </w:r>
      <w:r w:rsidRPr="00AC35BA">
        <w:rPr>
          <w:b/>
          <w:bCs/>
        </w:rPr>
        <w:t>Get</w:t>
      </w:r>
      <w:r w:rsidR="00893CC8">
        <w:rPr>
          <w:b/>
          <w:bCs/>
        </w:rPr>
        <w:t xml:space="preserve"> </w:t>
      </w:r>
      <w:r w:rsidRPr="00AC35BA">
        <w:rPr>
          <w:b/>
          <w:bCs/>
        </w:rPr>
        <w:t>Involved</w:t>
      </w:r>
      <w:r w:rsidR="00893CC8">
        <w:rPr>
          <w:b/>
          <w:bCs/>
        </w:rPr>
        <w:t xml:space="preserve"> </w:t>
      </w:r>
    </w:p>
    <w:p w14:paraId="262E39B9" w14:textId="2BA02456" w:rsidR="00AC35BA" w:rsidRPr="00AC35BA" w:rsidRDefault="00AC35BA" w:rsidP="00893CC8">
      <w:pPr>
        <w:numPr>
          <w:ilvl w:val="0"/>
          <w:numId w:val="7"/>
        </w:numPr>
        <w:spacing w:after="240"/>
      </w:pPr>
      <w:r w:rsidRPr="00AC35BA">
        <w:t>Participate</w:t>
      </w:r>
      <w:r w:rsidR="00893CC8">
        <w:t xml:space="preserve"> </w:t>
      </w:r>
      <w:r w:rsidRPr="00AC35BA">
        <w:t>in</w:t>
      </w:r>
      <w:r w:rsidR="00893CC8">
        <w:t xml:space="preserve"> </w:t>
      </w:r>
      <w:r w:rsidRPr="00AC35BA">
        <w:t>a</w:t>
      </w:r>
      <w:r w:rsidR="00893CC8">
        <w:t xml:space="preserve"> </w:t>
      </w:r>
      <w:r w:rsidRPr="00AC35BA">
        <w:t>virtual,</w:t>
      </w:r>
      <w:r w:rsidR="00893CC8">
        <w:t xml:space="preserve"> </w:t>
      </w:r>
      <w:r w:rsidRPr="00AC35BA">
        <w:t>patient-focused</w:t>
      </w:r>
      <w:r w:rsidR="00893CC8">
        <w:t xml:space="preserve"> </w:t>
      </w:r>
      <w:r w:rsidRPr="00893CC8">
        <w:rPr>
          <w:b/>
          <w:bCs/>
        </w:rPr>
        <w:t>roundtable</w:t>
      </w:r>
      <w:r w:rsidR="00893CC8" w:rsidRPr="00893CC8">
        <w:rPr>
          <w:b/>
          <w:bCs/>
        </w:rPr>
        <w:t xml:space="preserve"> </w:t>
      </w:r>
      <w:r w:rsidRPr="00893CC8">
        <w:rPr>
          <w:b/>
          <w:bCs/>
        </w:rPr>
        <w:t>event</w:t>
      </w:r>
      <w:r w:rsidR="00893CC8">
        <w:t xml:space="preserve"> </w:t>
      </w:r>
      <w:r w:rsidRPr="00AC35BA">
        <w:t>or</w:t>
      </w:r>
      <w:r w:rsidR="00893CC8">
        <w:t xml:space="preserve"> </w:t>
      </w:r>
      <w:r w:rsidRPr="00AC35BA">
        <w:t>speak</w:t>
      </w:r>
      <w:r w:rsidR="00893CC8">
        <w:t xml:space="preserve"> </w:t>
      </w:r>
      <w:r w:rsidRPr="00AC35BA">
        <w:t>at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virtual,</w:t>
      </w:r>
      <w:r w:rsidR="00893CC8">
        <w:t xml:space="preserve"> </w:t>
      </w:r>
      <w:r w:rsidRPr="00AC35BA">
        <w:t>livestreamed</w:t>
      </w:r>
      <w:r w:rsidR="00893CC8">
        <w:t xml:space="preserve"> </w:t>
      </w:r>
      <w:r w:rsidRPr="00893CC8">
        <w:rPr>
          <w:b/>
          <w:bCs/>
        </w:rPr>
        <w:t>town</w:t>
      </w:r>
      <w:r w:rsidR="00893CC8" w:rsidRPr="00893CC8">
        <w:rPr>
          <w:b/>
          <w:bCs/>
        </w:rPr>
        <w:t xml:space="preserve"> </w:t>
      </w:r>
      <w:r w:rsidRPr="00893CC8">
        <w:rPr>
          <w:b/>
          <w:bCs/>
        </w:rPr>
        <w:t>hall</w:t>
      </w:r>
      <w:r w:rsidR="00893CC8" w:rsidRPr="00893CC8">
        <w:rPr>
          <w:b/>
          <w:bCs/>
        </w:rPr>
        <w:t xml:space="preserve"> </w:t>
      </w:r>
      <w:r w:rsidRPr="00893CC8">
        <w:rPr>
          <w:b/>
          <w:bCs/>
        </w:rPr>
        <w:t>meeting</w:t>
      </w:r>
      <w:r w:rsidR="00893CC8">
        <w:t xml:space="preserve"> </w:t>
      </w:r>
      <w:r w:rsidRPr="00AC35BA">
        <w:t>on</w:t>
      </w:r>
      <w:r w:rsidR="00893CC8">
        <w:t xml:space="preserve"> </w:t>
      </w:r>
      <w:r w:rsidRPr="00AC35BA">
        <w:t>clinical</w:t>
      </w:r>
      <w:r w:rsidR="00893CC8">
        <w:t xml:space="preserve"> </w:t>
      </w:r>
      <w:r w:rsidRPr="00AC35BA">
        <w:t>considerations</w:t>
      </w:r>
      <w:r w:rsidR="00893CC8">
        <w:t xml:space="preserve"> </w:t>
      </w:r>
      <w:r w:rsidRPr="00AC35BA">
        <w:t>regarding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drugs</w:t>
      </w:r>
      <w:r w:rsidR="00893CC8">
        <w:t xml:space="preserve"> </w:t>
      </w:r>
      <w:r w:rsidRPr="00AC35BA">
        <w:t>selected</w:t>
      </w:r>
      <w:r w:rsidR="00893CC8">
        <w:t xml:space="preserve"> </w:t>
      </w:r>
      <w:r w:rsidRPr="00AC35BA">
        <w:t>for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current</w:t>
      </w:r>
      <w:r w:rsidR="00893CC8">
        <w:t xml:space="preserve"> </w:t>
      </w:r>
      <w:r w:rsidRPr="00AC35BA">
        <w:t>cycle</w:t>
      </w:r>
      <w:r w:rsidR="00893CC8">
        <w:t xml:space="preserve"> </w:t>
      </w:r>
      <w:r w:rsidRPr="00AC35BA">
        <w:t>of</w:t>
      </w:r>
      <w:r w:rsidR="00893CC8">
        <w:t xml:space="preserve"> </w:t>
      </w:r>
      <w:r w:rsidRPr="00AC35BA">
        <w:t>negotiation</w:t>
      </w:r>
      <w:r w:rsidR="00893CC8">
        <w:t xml:space="preserve"> </w:t>
      </w:r>
      <w:r w:rsidRPr="00AC35BA">
        <w:t>and</w:t>
      </w:r>
      <w:r w:rsidR="00893CC8">
        <w:t xml:space="preserve"> </w:t>
      </w:r>
      <w:r w:rsidRPr="00AC35BA">
        <w:t>renegotiation.</w:t>
      </w:r>
      <w:r w:rsidR="00893CC8">
        <w:t xml:space="preserve"> </w:t>
      </w:r>
      <w:r w:rsidRPr="00AC35BA">
        <w:t>Learn</w:t>
      </w:r>
      <w:r w:rsidR="00893CC8">
        <w:t xml:space="preserve"> </w:t>
      </w:r>
      <w:r w:rsidRPr="00AC35BA">
        <w:t>more</w:t>
      </w:r>
      <w:r w:rsidR="00893CC8">
        <w:t xml:space="preserve"> </w:t>
      </w:r>
      <w:r w:rsidRPr="00AC35BA">
        <w:t>about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Negotiation</w:t>
      </w:r>
      <w:r w:rsidR="00893CC8">
        <w:t xml:space="preserve"> </w:t>
      </w:r>
      <w:r w:rsidRPr="00AC35BA">
        <w:t>Program</w:t>
      </w:r>
      <w:r w:rsidR="00893CC8">
        <w:t xml:space="preserve"> </w:t>
      </w:r>
      <w:r w:rsidRPr="00AC35BA">
        <w:t>public</w:t>
      </w:r>
      <w:r w:rsidR="00893CC8">
        <w:t xml:space="preserve"> </w:t>
      </w:r>
      <w:r w:rsidRPr="00AC35BA">
        <w:t>engagement</w:t>
      </w:r>
      <w:r w:rsidR="00893CC8">
        <w:t xml:space="preserve"> </w:t>
      </w:r>
      <w:r w:rsidRPr="00AC35BA">
        <w:t>events</w:t>
      </w:r>
      <w:r w:rsidR="00893CC8">
        <w:t xml:space="preserve"> </w:t>
      </w:r>
      <w:r w:rsidRPr="00AC35BA">
        <w:t>taking</w:t>
      </w:r>
      <w:r w:rsidR="00893CC8">
        <w:t xml:space="preserve"> </w:t>
      </w:r>
      <w:r w:rsidRPr="00AC35BA">
        <w:t>place</w:t>
      </w:r>
      <w:r w:rsidR="00893CC8">
        <w:t xml:space="preserve"> </w:t>
      </w:r>
      <w:r w:rsidRPr="00893CC8">
        <w:rPr>
          <w:b/>
          <w:bCs/>
        </w:rPr>
        <w:t>April</w:t>
      </w:r>
      <w:r w:rsidR="00893CC8" w:rsidRPr="00893CC8">
        <w:rPr>
          <w:b/>
          <w:bCs/>
        </w:rPr>
        <w:t xml:space="preserve"> </w:t>
      </w:r>
      <w:r w:rsidRPr="00893CC8">
        <w:rPr>
          <w:b/>
          <w:bCs/>
        </w:rPr>
        <w:t>2026</w:t>
      </w:r>
      <w:r w:rsidR="00893CC8">
        <w:t xml:space="preserve"> </w:t>
      </w:r>
      <w:r w:rsidRPr="00AC35BA">
        <w:t>and</w:t>
      </w:r>
      <w:r w:rsidR="00893CC8">
        <w:t xml:space="preserve"> </w:t>
      </w:r>
      <w:r w:rsidRPr="00AC35BA">
        <w:t>submit</w:t>
      </w:r>
      <w:r w:rsidR="00893CC8">
        <w:t xml:space="preserve"> </w:t>
      </w:r>
      <w:r w:rsidRPr="00AC35BA">
        <w:t>your</w:t>
      </w:r>
      <w:r w:rsidR="00893CC8">
        <w:t xml:space="preserve"> </w:t>
      </w:r>
      <w:r w:rsidRPr="00AC35BA">
        <w:t>interest</w:t>
      </w:r>
      <w:r w:rsidR="00893CC8">
        <w:t xml:space="preserve"> </w:t>
      </w:r>
      <w:r w:rsidRPr="00AC35BA">
        <w:t>form</w:t>
      </w:r>
      <w:r w:rsidR="00893CC8">
        <w:t xml:space="preserve"> </w:t>
      </w:r>
      <w:r w:rsidRPr="00AC35BA">
        <w:t>today</w:t>
      </w:r>
      <w:r w:rsidR="00893CC8">
        <w:t xml:space="preserve"> </w:t>
      </w:r>
      <w:r w:rsidRPr="00AC35BA">
        <w:t>by</w:t>
      </w:r>
      <w:r w:rsidR="00893CC8">
        <w:t xml:space="preserve"> </w:t>
      </w:r>
      <w:r w:rsidRPr="00AC35BA">
        <w:t>accessing</w:t>
      </w:r>
      <w:r w:rsidR="00893CC8">
        <w:t xml:space="preserve"> </w:t>
      </w:r>
      <w:r w:rsidRPr="00AC35BA">
        <w:t>the</w:t>
      </w:r>
      <w:r w:rsidR="00893CC8">
        <w:t xml:space="preserve"> </w:t>
      </w:r>
      <w:hyperlink r:id="rId11" w:tooltip="CMS Public Engagement Events website">
        <w:r w:rsidRPr="00AC35BA">
          <w:rPr>
            <w:rStyle w:val="Hyperlink"/>
          </w:rPr>
          <w:t>CMS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Public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Engagement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Events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website</w:t>
        </w:r>
      </w:hyperlink>
      <w:r w:rsidRPr="00AC35BA">
        <w:t>.</w:t>
      </w:r>
      <w:r w:rsidR="00893CC8">
        <w:t xml:space="preserve"> </w:t>
      </w:r>
      <w:r w:rsidRPr="00AC35BA">
        <w:t>Registration</w:t>
      </w:r>
      <w:r w:rsidR="00893CC8">
        <w:t xml:space="preserve"> </w:t>
      </w:r>
      <w:r w:rsidRPr="00AC35BA">
        <w:t>is</w:t>
      </w:r>
      <w:r w:rsidR="00893CC8">
        <w:t xml:space="preserve"> </w:t>
      </w:r>
      <w:r w:rsidRPr="00AC35BA">
        <w:t>now</w:t>
      </w:r>
      <w:r w:rsidR="00893CC8">
        <w:t xml:space="preserve"> </w:t>
      </w:r>
      <w:r w:rsidRPr="00AC35BA">
        <w:t>open</w:t>
      </w:r>
      <w:r w:rsidR="00893CC8">
        <w:t xml:space="preserve"> </w:t>
      </w:r>
      <w:r w:rsidRPr="00AC35BA">
        <w:t>and</w:t>
      </w:r>
      <w:r w:rsidR="00893CC8">
        <w:t xml:space="preserve"> </w:t>
      </w:r>
      <w:r w:rsidRPr="00AC35BA">
        <w:t>responses</w:t>
      </w:r>
      <w:r w:rsidR="00893CC8">
        <w:t xml:space="preserve"> </w:t>
      </w:r>
      <w:r w:rsidRPr="00AC35BA">
        <w:t>are</w:t>
      </w:r>
      <w:r w:rsidR="00893CC8">
        <w:t xml:space="preserve"> </w:t>
      </w:r>
      <w:r w:rsidRPr="00AC35BA">
        <w:t>due</w:t>
      </w:r>
      <w:r w:rsidR="00893CC8">
        <w:t xml:space="preserve"> </w:t>
      </w:r>
      <w:r w:rsidRPr="00AC35BA">
        <w:t>by</w:t>
      </w:r>
      <w:r w:rsidR="00893CC8">
        <w:t xml:space="preserve"> </w:t>
      </w:r>
      <w:r w:rsidRPr="00893CC8">
        <w:rPr>
          <w:b/>
          <w:bCs/>
        </w:rPr>
        <w:t>March</w:t>
      </w:r>
      <w:r w:rsidR="00893CC8" w:rsidRPr="00893CC8">
        <w:rPr>
          <w:b/>
          <w:bCs/>
        </w:rPr>
        <w:t xml:space="preserve"> </w:t>
      </w:r>
      <w:r w:rsidRPr="00893CC8">
        <w:rPr>
          <w:b/>
          <w:bCs/>
        </w:rPr>
        <w:t>6,</w:t>
      </w:r>
      <w:r w:rsidR="00893CC8" w:rsidRPr="00893CC8">
        <w:rPr>
          <w:b/>
          <w:bCs/>
        </w:rPr>
        <w:t xml:space="preserve"> </w:t>
      </w:r>
      <w:r w:rsidRPr="00893CC8">
        <w:rPr>
          <w:b/>
          <w:bCs/>
        </w:rPr>
        <w:t>2026</w:t>
      </w:r>
      <w:r w:rsidRPr="00AC35BA">
        <w:t>.</w:t>
      </w:r>
    </w:p>
    <w:p w14:paraId="5669486B" w14:textId="0E7E7D52" w:rsidR="00AC35BA" w:rsidRPr="00AC35BA" w:rsidRDefault="00AC35BA" w:rsidP="00AC35BA">
      <w:pPr>
        <w:numPr>
          <w:ilvl w:val="0"/>
          <w:numId w:val="7"/>
        </w:numPr>
        <w:contextualSpacing/>
      </w:pPr>
      <w:r w:rsidRPr="00AC35BA">
        <w:t>Provide</w:t>
      </w:r>
      <w:r w:rsidR="00893CC8">
        <w:t xml:space="preserve"> </w:t>
      </w:r>
      <w:r w:rsidRPr="00AC35BA">
        <w:t>information</w:t>
      </w:r>
      <w:r w:rsidR="00893CC8">
        <w:t xml:space="preserve"> </w:t>
      </w:r>
      <w:r w:rsidRPr="00AC35BA">
        <w:t>about</w:t>
      </w:r>
      <w:r w:rsidR="00893CC8">
        <w:t xml:space="preserve"> </w:t>
      </w:r>
      <w:r w:rsidRPr="00AC35BA">
        <w:t>these</w:t>
      </w:r>
      <w:r w:rsidR="00893CC8">
        <w:t xml:space="preserve"> </w:t>
      </w:r>
      <w:r w:rsidRPr="00AC35BA">
        <w:t>drugs,</w:t>
      </w:r>
      <w:r w:rsidR="00893CC8">
        <w:t xml:space="preserve"> </w:t>
      </w:r>
      <w:r w:rsidRPr="00AC35BA">
        <w:t>including</w:t>
      </w:r>
      <w:r w:rsidR="00893CC8">
        <w:t xml:space="preserve"> </w:t>
      </w:r>
      <w:r w:rsidRPr="00AC35BA">
        <w:t>your</w:t>
      </w:r>
      <w:r w:rsidR="00893CC8">
        <w:t xml:space="preserve"> </w:t>
      </w:r>
      <w:r w:rsidRPr="00AC35BA">
        <w:t>personal</w:t>
      </w:r>
      <w:r w:rsidR="00893CC8">
        <w:t xml:space="preserve"> </w:t>
      </w:r>
      <w:r w:rsidRPr="00AC35BA">
        <w:t>experience</w:t>
      </w:r>
      <w:r w:rsidR="00893CC8">
        <w:t xml:space="preserve"> </w:t>
      </w:r>
      <w:r w:rsidRPr="00AC35BA">
        <w:t>taking</w:t>
      </w:r>
      <w:r w:rsidR="00893CC8">
        <w:t xml:space="preserve"> </w:t>
      </w:r>
      <w:r w:rsidRPr="00AC35BA">
        <w:t>these</w:t>
      </w:r>
      <w:r w:rsidR="00893CC8">
        <w:t xml:space="preserve"> </w:t>
      </w:r>
      <w:r w:rsidRPr="00AC35BA">
        <w:t>drugs</w:t>
      </w:r>
      <w:r w:rsidR="00893CC8">
        <w:t xml:space="preserve"> </w:t>
      </w:r>
      <w:r w:rsidRPr="00AC35BA">
        <w:t>or</w:t>
      </w:r>
      <w:r w:rsidR="00893CC8">
        <w:t xml:space="preserve"> </w:t>
      </w:r>
      <w:r w:rsidRPr="00AC35BA">
        <w:t>their</w:t>
      </w:r>
      <w:r w:rsidR="00893CC8">
        <w:t xml:space="preserve"> </w:t>
      </w:r>
      <w:r w:rsidRPr="00AC35BA">
        <w:t>therapeutic</w:t>
      </w:r>
      <w:r w:rsidR="00893CC8">
        <w:t xml:space="preserve"> </w:t>
      </w:r>
      <w:r w:rsidRPr="00AC35BA">
        <w:t>alternatives,</w:t>
      </w:r>
      <w:r w:rsidR="00893CC8">
        <w:t xml:space="preserve"> </w:t>
      </w:r>
      <w:r w:rsidRPr="00AC35BA">
        <w:t>by</w:t>
      </w:r>
      <w:r w:rsidR="00893CC8">
        <w:t xml:space="preserve"> </w:t>
      </w:r>
      <w:r w:rsidRPr="00AC35BA">
        <w:t>completing</w:t>
      </w:r>
      <w:r w:rsidR="00893CC8">
        <w:t xml:space="preserve"> </w:t>
      </w:r>
      <w:r w:rsidRPr="00AC35BA">
        <w:t>the</w:t>
      </w:r>
      <w:r w:rsidR="00893CC8">
        <w:t xml:space="preserve"> </w:t>
      </w:r>
      <w:hyperlink r:id="rId12" w:tooltip="Drug Price Negotiation Information Collection Request (ICR)">
        <w:r w:rsidRPr="00AC35BA">
          <w:rPr>
            <w:rStyle w:val="Hyperlink"/>
          </w:rPr>
          <w:t>Drug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Price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Negotiation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Information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Collection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Request</w:t>
        </w:r>
        <w:r w:rsidR="00893CC8">
          <w:rPr>
            <w:rStyle w:val="Hyperlink"/>
          </w:rPr>
          <w:t xml:space="preserve"> </w:t>
        </w:r>
        <w:r w:rsidRPr="00AC35BA">
          <w:rPr>
            <w:rStyle w:val="Hyperlink"/>
          </w:rPr>
          <w:t>(ICR)</w:t>
        </w:r>
      </w:hyperlink>
      <w:r w:rsidRPr="00AC35BA">
        <w:t>.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ICR</w:t>
      </w:r>
      <w:r w:rsidR="00893CC8">
        <w:t xml:space="preserve"> </w:t>
      </w:r>
      <w:r w:rsidRPr="00AC35BA">
        <w:t>is</w:t>
      </w:r>
      <w:r w:rsidR="00893CC8">
        <w:t xml:space="preserve"> </w:t>
      </w:r>
      <w:r w:rsidRPr="00AC35BA">
        <w:t>now</w:t>
      </w:r>
      <w:r w:rsidR="00893CC8">
        <w:t xml:space="preserve"> </w:t>
      </w:r>
      <w:proofErr w:type="gramStart"/>
      <w:r w:rsidRPr="00AC35BA">
        <w:t>available</w:t>
      </w:r>
      <w:proofErr w:type="gramEnd"/>
      <w:r w:rsidR="00893CC8">
        <w:t xml:space="preserve"> </w:t>
      </w:r>
      <w:r w:rsidRPr="00AC35BA">
        <w:t>and</w:t>
      </w:r>
      <w:r w:rsidR="00893CC8">
        <w:t xml:space="preserve"> </w:t>
      </w:r>
      <w:r w:rsidRPr="00AC35BA">
        <w:t>responses</w:t>
      </w:r>
      <w:r w:rsidR="00893CC8">
        <w:t xml:space="preserve"> </w:t>
      </w:r>
      <w:r w:rsidRPr="00AC35BA">
        <w:t>are</w:t>
      </w:r>
      <w:r w:rsidR="00893CC8">
        <w:t xml:space="preserve"> </w:t>
      </w:r>
      <w:r w:rsidRPr="00AC35BA">
        <w:t>due</w:t>
      </w:r>
      <w:r w:rsidR="00893CC8">
        <w:t xml:space="preserve"> </w:t>
      </w:r>
      <w:r w:rsidRPr="00AC35BA">
        <w:t>by</w:t>
      </w:r>
      <w:r w:rsidR="00893CC8">
        <w:t xml:space="preserve"> </w:t>
      </w:r>
      <w:r w:rsidRPr="00AC35BA">
        <w:rPr>
          <w:b/>
          <w:bCs/>
        </w:rPr>
        <w:t>March</w:t>
      </w:r>
      <w:r w:rsidR="00893CC8">
        <w:rPr>
          <w:b/>
          <w:bCs/>
        </w:rPr>
        <w:t xml:space="preserve"> </w:t>
      </w:r>
      <w:r w:rsidRPr="00AC35BA">
        <w:rPr>
          <w:b/>
          <w:bCs/>
        </w:rPr>
        <w:t>1,</w:t>
      </w:r>
      <w:r w:rsidR="00893CC8">
        <w:rPr>
          <w:b/>
          <w:bCs/>
        </w:rPr>
        <w:t xml:space="preserve"> </w:t>
      </w:r>
      <w:r w:rsidRPr="00AC35BA">
        <w:rPr>
          <w:b/>
          <w:bCs/>
        </w:rPr>
        <w:t>2026</w:t>
      </w:r>
      <w:r w:rsidRPr="00AC35BA">
        <w:t>.</w:t>
      </w:r>
    </w:p>
    <w:p w14:paraId="4CEA40AA" w14:textId="27052502" w:rsidR="005A2CC2" w:rsidRPr="005C6CA9" w:rsidRDefault="00AC35BA" w:rsidP="00893CC8">
      <w:pPr>
        <w:spacing w:before="240"/>
      </w:pPr>
      <w:r w:rsidRPr="00AC35BA">
        <w:t>Reach</w:t>
      </w:r>
      <w:r w:rsidR="00893CC8">
        <w:t xml:space="preserve"> </w:t>
      </w:r>
      <w:r w:rsidRPr="00AC35BA">
        <w:t>out</w:t>
      </w:r>
      <w:r w:rsidR="00893CC8">
        <w:t xml:space="preserve"> </w:t>
      </w:r>
      <w:r w:rsidRPr="00AC35BA">
        <w:t>to</w:t>
      </w:r>
      <w:r w:rsidR="00893CC8">
        <w:t xml:space="preserve"> </w:t>
      </w:r>
      <w:hyperlink r:id="rId13" w:tgtFrame="_blank" w:tooltip="Email address for IRA Rebate and Negotiation questions" w:history="1">
        <w:r w:rsidRPr="00AC35BA">
          <w:rPr>
            <w:rStyle w:val="Hyperlink"/>
          </w:rPr>
          <w:t>IRARebateandNegotiation@cms.hhs.gov</w:t>
        </w:r>
      </w:hyperlink>
      <w:r w:rsidR="00893CC8">
        <w:t xml:space="preserve"> </w:t>
      </w:r>
      <w:r w:rsidRPr="00AC35BA">
        <w:t>using</w:t>
      </w:r>
      <w:r w:rsidR="00893CC8">
        <w:t xml:space="preserve"> </w:t>
      </w:r>
      <w:r w:rsidRPr="00AC35BA">
        <w:t>the</w:t>
      </w:r>
      <w:r w:rsidR="00893CC8">
        <w:t xml:space="preserve"> </w:t>
      </w:r>
      <w:r w:rsidRPr="00AC35BA">
        <w:t>subject</w:t>
      </w:r>
      <w:r w:rsidR="00893CC8">
        <w:t xml:space="preserve"> </w:t>
      </w:r>
      <w:r w:rsidRPr="00AC35BA">
        <w:t>line</w:t>
      </w:r>
      <w:r w:rsidR="00893CC8">
        <w:t xml:space="preserve"> </w:t>
      </w:r>
      <w:r w:rsidRPr="00AC35BA">
        <w:t>“Public</w:t>
      </w:r>
      <w:r w:rsidR="00893CC8">
        <w:t xml:space="preserve"> </w:t>
      </w:r>
      <w:r w:rsidRPr="00AC35BA">
        <w:t>Engagement”</w:t>
      </w:r>
      <w:r w:rsidR="00893CC8">
        <w:t xml:space="preserve"> </w:t>
      </w:r>
      <w:r w:rsidRPr="00AC35BA">
        <w:t>with</w:t>
      </w:r>
      <w:r w:rsidR="00893CC8">
        <w:t xml:space="preserve"> </w:t>
      </w:r>
      <w:r w:rsidRPr="00AC35BA">
        <w:t>any</w:t>
      </w:r>
      <w:r w:rsidR="00893CC8">
        <w:t xml:space="preserve"> </w:t>
      </w:r>
      <w:r w:rsidRPr="00AC35BA">
        <w:t>questions.</w:t>
      </w:r>
    </w:p>
    <w:sectPr w:rsidR="005A2CC2" w:rsidRPr="005C6CA9" w:rsidSect="0071287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CDC5" w14:textId="77777777" w:rsidR="0063119F" w:rsidRDefault="0063119F" w:rsidP="003A6667">
      <w:pPr>
        <w:spacing w:before="0"/>
      </w:pPr>
      <w:r>
        <w:separator/>
      </w:r>
    </w:p>
  </w:endnote>
  <w:endnote w:type="continuationSeparator" w:id="0">
    <w:p w14:paraId="3037420B" w14:textId="77777777" w:rsidR="0063119F" w:rsidRDefault="0063119F" w:rsidP="003A6667">
      <w:pPr>
        <w:spacing w:before="0"/>
      </w:pPr>
      <w:r>
        <w:continuationSeparator/>
      </w:r>
    </w:p>
  </w:endnote>
  <w:endnote w:type="continuationNotice" w:id="1">
    <w:p w14:paraId="798D8DC0" w14:textId="77777777" w:rsidR="0063119F" w:rsidRDefault="0063119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5D8D" w14:textId="759BCA0C" w:rsidR="00F56FD8" w:rsidRDefault="007E60DE" w:rsidP="0071287F">
    <w:pPr>
      <w:pStyle w:val="Footer"/>
      <w:spacing w:before="0"/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47" behindDoc="1" locked="1" layoutInCell="1" allowOverlap="1" wp14:anchorId="58FA4466" wp14:editId="74A329D7">
              <wp:simplePos x="0" y="0"/>
              <wp:positionH relativeFrom="page">
                <wp:posOffset>-86995</wp:posOffset>
              </wp:positionH>
              <wp:positionV relativeFrom="page">
                <wp:posOffset>9197975</wp:posOffset>
              </wp:positionV>
              <wp:extent cx="7955280" cy="940435"/>
              <wp:effectExtent l="0" t="0" r="7620" b="0"/>
              <wp:wrapNone/>
              <wp:docPr id="92990096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940435"/>
                      </a:xfrm>
                      <a:prstGeom prst="rect">
                        <a:avLst/>
                      </a:prstGeom>
                      <a:solidFill>
                        <a:srgbClr val="01539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84681" id="Rectangle 8" o:spid="_x0000_s1026" style="position:absolute;margin-left:-6.85pt;margin-top:724.25pt;width:626.4pt;height:74.0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" fillcolor="#015390" stroked="f">
              <w10:wrap anchorx="page" anchory="page"/>
              <w10:anchorlock/>
            </v:rect>
          </w:pict>
        </mc:Fallback>
      </mc:AlternateContent>
    </w:r>
  </w:p>
  <w:p w14:paraId="1C65C557" w14:textId="77777777" w:rsidR="0029089F" w:rsidRDefault="00D976DA">
    <w:pPr>
      <w:pStyle w:val="Footer"/>
    </w:pPr>
    <w:r w:rsidRPr="00685C49">
      <w:rPr>
        <w:noProof/>
        <w:color w:val="FFFFFF" w:themeColor="background1"/>
      </w:rPr>
      <w:drawing>
        <wp:anchor distT="0" distB="0" distL="114300" distR="114300" simplePos="0" relativeHeight="251658249" behindDoc="0" locked="0" layoutInCell="1" allowOverlap="1" wp14:anchorId="7D1A67D6" wp14:editId="309C7E81">
          <wp:simplePos x="0" y="0"/>
          <wp:positionH relativeFrom="column">
            <wp:posOffset>4325620</wp:posOffset>
          </wp:positionH>
          <wp:positionV relativeFrom="paragraph">
            <wp:posOffset>15240</wp:posOffset>
          </wp:positionV>
          <wp:extent cx="539115" cy="530225"/>
          <wp:effectExtent l="0" t="0" r="0" b="3175"/>
          <wp:wrapNone/>
          <wp:docPr id="154661944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619447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3A0D" w:rsidRPr="00685C49">
      <w:rPr>
        <w:noProof/>
        <w:color w:val="FFFFFF" w:themeColor="background1"/>
      </w:rPr>
      <w:drawing>
        <wp:anchor distT="0" distB="0" distL="114300" distR="114300" simplePos="0" relativeHeight="251658248" behindDoc="0" locked="1" layoutInCell="1" allowOverlap="1" wp14:anchorId="48CA9401" wp14:editId="712A1F3A">
          <wp:simplePos x="0" y="0"/>
          <wp:positionH relativeFrom="margin">
            <wp:align>right</wp:align>
          </wp:positionH>
          <wp:positionV relativeFrom="page">
            <wp:posOffset>9464040</wp:posOffset>
          </wp:positionV>
          <wp:extent cx="950976" cy="338328"/>
          <wp:effectExtent l="0" t="0" r="1905" b="5080"/>
          <wp:wrapNone/>
          <wp:docPr id="811689731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1689731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976" cy="338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A1D09" w14:textId="77777777" w:rsidR="00EA2480" w:rsidRDefault="00CE4BEE" w:rsidP="00EA2480">
    <w:pPr>
      <w:pStyle w:val="Footer"/>
      <w:spacing w:before="0"/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2DB37128" wp14:editId="582EC21C">
              <wp:simplePos x="0" y="0"/>
              <wp:positionH relativeFrom="margin">
                <wp:posOffset>0</wp:posOffset>
              </wp:positionH>
              <wp:positionV relativeFrom="page">
                <wp:posOffset>9715500</wp:posOffset>
              </wp:positionV>
              <wp:extent cx="4445635" cy="327660"/>
              <wp:effectExtent l="0" t="0" r="12065" b="15240"/>
              <wp:wrapNone/>
              <wp:docPr id="41626249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635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7D7327" w14:textId="7873D768" w:rsidR="00EA2480" w:rsidRPr="006064C3" w:rsidRDefault="00EA2480" w:rsidP="006064C3">
                          <w:pPr>
                            <w:pStyle w:val="Footer"/>
                            <w:spacing w:before="0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18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33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B371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0;margin-top:765pt;width:350.05pt;height:25.8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" filled="f" stroked="f" strokeweight=".5pt">
              <v:textbox inset="0,0,0,0">
                <w:txbxContent>
                  <w:p w14:paraId="4C7D7327" w14:textId="7873D768" w:rsidR="00EA2480" w:rsidRPr="006064C3" w:rsidRDefault="00EA2480" w:rsidP="006064C3">
                    <w:pPr>
                      <w:pStyle w:val="Footer"/>
                      <w:spacing w:before="0"/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 xml:space="preserve">Page 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PAGE </w:instrTex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>18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 xml:space="preserve"> of 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NUMPAGES  </w:instrTex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>33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sdt>
    <w:sdtPr>
      <w:rPr>
        <w:color w:val="FFFFFF" w:themeColor="background1"/>
      </w:rPr>
      <w:id w:val="-1440296543"/>
      <w:docPartObj>
        <w:docPartGallery w:val="Page Numbers (Bottom of Page)"/>
        <w:docPartUnique/>
      </w:docPartObj>
    </w:sdtPr>
    <w:sdtEndPr/>
    <w:sdtContent>
      <w:sdt>
        <w:sdtPr>
          <w:rPr>
            <w:color w:val="FFFFFF" w:themeColor="background1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38A93B" w14:textId="77777777" w:rsidR="00EA2480" w:rsidRDefault="009E6169" w:rsidP="00EA2480">
            <w:pPr>
              <w:pStyle w:val="Footer"/>
              <w:spacing w:before="0"/>
            </w:pPr>
            <w:r w:rsidRPr="00685C49">
              <w:rPr>
                <w:noProof/>
                <w:color w:val="FFFFFF" w:themeColor="background1"/>
              </w:rPr>
              <w:drawing>
                <wp:anchor distT="0" distB="0" distL="114300" distR="114300" simplePos="0" relativeHeight="251658246" behindDoc="0" locked="0" layoutInCell="1" allowOverlap="1" wp14:anchorId="3A59B4B3" wp14:editId="5941E627">
                  <wp:simplePos x="0" y="0"/>
                  <wp:positionH relativeFrom="column">
                    <wp:posOffset>4602371</wp:posOffset>
                  </wp:positionH>
                  <wp:positionV relativeFrom="paragraph">
                    <wp:posOffset>102235</wp:posOffset>
                  </wp:positionV>
                  <wp:extent cx="539115" cy="530225"/>
                  <wp:effectExtent l="0" t="0" r="0" b="3175"/>
                  <wp:wrapNone/>
                  <wp:docPr id="325289152" name="Picture 3" descr="HHS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289152" name="Picture 3" descr="HHS logo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" cy="53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5C49">
              <w:rPr>
                <w:noProof/>
                <w:color w:val="FFFFFF" w:themeColor="background1"/>
              </w:rPr>
              <w:drawing>
                <wp:anchor distT="0" distB="0" distL="114300" distR="114300" simplePos="0" relativeHeight="251658240" behindDoc="0" locked="1" layoutInCell="1" allowOverlap="1" wp14:anchorId="745C06E3" wp14:editId="0E4B9303">
                  <wp:simplePos x="0" y="0"/>
                  <wp:positionH relativeFrom="margin">
                    <wp:posOffset>5301615</wp:posOffset>
                  </wp:positionH>
                  <wp:positionV relativeFrom="page">
                    <wp:posOffset>9464040</wp:posOffset>
                  </wp:positionV>
                  <wp:extent cx="950595" cy="337820"/>
                  <wp:effectExtent l="0" t="0" r="1905" b="5080"/>
                  <wp:wrapNone/>
                  <wp:docPr id="481659262" name="Picture 2" descr="Centers for Medicare and Medicaid Services (CMS)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659262" name="Picture 2" descr="Centers for Medicare and Medicaid Services (CMS) Logo 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595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E60DE" w:rsidRPr="00685C49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1" layoutInCell="1" allowOverlap="1" wp14:anchorId="58FA4466" wp14:editId="13527075">
                      <wp:simplePos x="0" y="0"/>
                      <wp:positionH relativeFrom="page">
                        <wp:posOffset>-95250</wp:posOffset>
                      </wp:positionH>
                      <wp:positionV relativeFrom="page">
                        <wp:posOffset>9185910</wp:posOffset>
                      </wp:positionV>
                      <wp:extent cx="7955280" cy="868045"/>
                      <wp:effectExtent l="0" t="0" r="7620" b="8255"/>
                      <wp:wrapNone/>
                      <wp:docPr id="42732826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55280" cy="868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153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7498B44" id="Rectangle 5" o:spid="_x0000_s1026" style="position:absolute;margin-left:-7.5pt;margin-top:723.3pt;width:626.4pt;height:68.3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" fillcolor="#015390" stroked="f">
                      <w10:wrap anchorx="page" anchory="page"/>
                      <w10:anchorlock/>
                    </v:rect>
                  </w:pict>
                </mc:Fallback>
              </mc:AlternateContent>
            </w:r>
          </w:p>
          <w:p w14:paraId="69C0F06E" w14:textId="77777777" w:rsidR="004F4FB7" w:rsidRPr="00685C49" w:rsidRDefault="0053170E" w:rsidP="00685C49">
            <w:pPr>
              <w:pStyle w:val="Footer"/>
              <w:spacing w:before="0"/>
              <w:rPr>
                <w:color w:val="FFFFFF" w:themeColor="background1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A2250" w14:textId="77777777" w:rsidR="0063119F" w:rsidRDefault="0063119F" w:rsidP="003A6667">
      <w:pPr>
        <w:spacing w:before="0"/>
      </w:pPr>
      <w:r>
        <w:separator/>
      </w:r>
    </w:p>
  </w:footnote>
  <w:footnote w:type="continuationSeparator" w:id="0">
    <w:p w14:paraId="1CCB3170" w14:textId="77777777" w:rsidR="0063119F" w:rsidRDefault="0063119F" w:rsidP="003A6667">
      <w:pPr>
        <w:spacing w:before="0"/>
      </w:pPr>
      <w:r>
        <w:continuationSeparator/>
      </w:r>
    </w:p>
  </w:footnote>
  <w:footnote w:type="continuationNotice" w:id="1">
    <w:p w14:paraId="07936C22" w14:textId="77777777" w:rsidR="0063119F" w:rsidRDefault="0063119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936" w14:textId="7201E092" w:rsidR="007E60DE" w:rsidRDefault="007E60D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6E362065" wp14:editId="4D112CA3">
              <wp:simplePos x="0" y="0"/>
              <wp:positionH relativeFrom="page">
                <wp:align>center</wp:align>
              </wp:positionH>
              <wp:positionV relativeFrom="page">
                <wp:posOffset>-822960</wp:posOffset>
              </wp:positionV>
              <wp:extent cx="7955280" cy="1485900"/>
              <wp:effectExtent l="19050" t="19050" r="26670" b="19050"/>
              <wp:wrapNone/>
              <wp:docPr id="2105665643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1485900"/>
                      </a:xfrm>
                      <a:prstGeom prst="rect">
                        <a:avLst/>
                      </a:prstGeom>
                      <a:solidFill>
                        <a:srgbClr val="D9F5FF"/>
                      </a:solidFill>
                      <a:ln w="38100" cmpd="sng">
                        <a:solidFill>
                          <a:srgbClr val="01539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7A587D" id="Rectangle 9" o:spid="_x0000_s1026" style="position:absolute;margin-left:0;margin-top:-64.8pt;width:626.4pt;height:117pt;z-index:25165824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" fillcolor="#d9f5ff" strokecolor="#015390" strokeweight="3pt">
              <w10:wrap anchorx="page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5594" w14:textId="77777777" w:rsidR="003A6667" w:rsidRDefault="00242971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6F98A32" wp14:editId="5237EBFA">
          <wp:simplePos x="0" y="0"/>
          <wp:positionH relativeFrom="column">
            <wp:posOffset>5009359</wp:posOffset>
          </wp:positionH>
          <wp:positionV relativeFrom="paragraph">
            <wp:posOffset>-222250</wp:posOffset>
          </wp:positionV>
          <wp:extent cx="1267460" cy="1007745"/>
          <wp:effectExtent l="0" t="0" r="0" b="1905"/>
          <wp:wrapNone/>
          <wp:docPr id="1222655251" name="Picture 1" descr="Medicare Drug Price Negotiation Progra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2655251" name="Picture 1" descr="Medicare Drug Price Negotiation Program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1007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737B221" wp14:editId="6110E36B">
              <wp:simplePos x="0" y="0"/>
              <wp:positionH relativeFrom="margin">
                <wp:posOffset>0</wp:posOffset>
              </wp:positionH>
              <wp:positionV relativeFrom="page">
                <wp:posOffset>91440</wp:posOffset>
              </wp:positionV>
              <wp:extent cx="5193665" cy="1426210"/>
              <wp:effectExtent l="0" t="0" r="6985" b="2540"/>
              <wp:wrapNone/>
              <wp:docPr id="11658536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3665" cy="142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79EA0B" w14:textId="77777777" w:rsidR="00250F15" w:rsidRPr="00250F15" w:rsidRDefault="00250F15" w:rsidP="00250F15">
                          <w:pPr>
                            <w:pStyle w:val="Heading1"/>
                            <w:rPr>
                              <w:sz w:val="32"/>
                              <w:szCs w:val="32"/>
                            </w:rPr>
                          </w:pPr>
                          <w:r w:rsidRPr="00250F15">
                            <w:rPr>
                              <w:sz w:val="32"/>
                              <w:szCs w:val="32"/>
                            </w:rPr>
                            <w:t>Communication Tools for Medicare Drug Price Negotiation Program Public Engagement Events</w:t>
                          </w:r>
                        </w:p>
                        <w:p w14:paraId="0D183390" w14:textId="2CFECFE2" w:rsidR="00C7193A" w:rsidRPr="00C7193A" w:rsidRDefault="00C7193A" w:rsidP="007E4AB7">
                          <w:pPr>
                            <w:spacing w:before="0"/>
                            <w:rPr>
                              <w:b/>
                              <w:bCs/>
                              <w:color w:val="015390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37B2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7.2pt;width:408.95pt;height:112.3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" filled="f" stroked="f">
              <v:textbox inset="0,0,0,0">
                <w:txbxContent>
                  <w:p w14:paraId="4679EA0B" w14:textId="77777777" w:rsidR="00250F15" w:rsidRPr="00250F15" w:rsidRDefault="00250F15" w:rsidP="00250F15">
                    <w:pPr>
                      <w:pStyle w:val="Heading1"/>
                      <w:rPr>
                        <w:sz w:val="32"/>
                        <w:szCs w:val="32"/>
                      </w:rPr>
                    </w:pPr>
                    <w:r w:rsidRPr="00250F15">
                      <w:rPr>
                        <w:sz w:val="32"/>
                        <w:szCs w:val="32"/>
                      </w:rPr>
                      <w:t>Communication Tools for Medicare Drug Price Negotiation Program Public Engagement Events</w:t>
                    </w:r>
                  </w:p>
                  <w:p w14:paraId="0D183390" w14:textId="2CFECFE2" w:rsidR="00C7193A" w:rsidRPr="00C7193A" w:rsidRDefault="00C7193A" w:rsidP="007E4AB7">
                    <w:pPr>
                      <w:spacing w:before="0"/>
                      <w:rPr>
                        <w:b/>
                        <w:bCs/>
                        <w:color w:val="015390"/>
                        <w:sz w:val="32"/>
                        <w:szCs w:val="32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7E60DE">
      <w:rPr>
        <w:noProof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E362065" wp14:editId="002998F6">
              <wp:simplePos x="0" y="0"/>
              <wp:positionH relativeFrom="page">
                <wp:align>center</wp:align>
              </wp:positionH>
              <wp:positionV relativeFrom="page">
                <wp:posOffset>-91440</wp:posOffset>
              </wp:positionV>
              <wp:extent cx="7955280" cy="1490472"/>
              <wp:effectExtent l="19050" t="19050" r="26670" b="14605"/>
              <wp:wrapNone/>
              <wp:docPr id="148945851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1490472"/>
                      </a:xfrm>
                      <a:prstGeom prst="rect">
                        <a:avLst/>
                      </a:prstGeom>
                      <a:solidFill>
                        <a:srgbClr val="D9F5FF"/>
                      </a:solidFill>
                      <a:ln w="38100" cmpd="sng">
                        <a:solidFill>
                          <a:srgbClr val="01539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301A2767" id="Rectangle 1" o:spid="_x0000_s1026" style="position:absolute;margin-left:0;margin-top:-7.2pt;width:626.4pt;height:117.35pt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" fillcolor="#d9f5ff" strokecolor="#015390" strokeweight="3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34A7"/>
    <w:multiLevelType w:val="hybridMultilevel"/>
    <w:tmpl w:val="41968A4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96E73E5"/>
    <w:multiLevelType w:val="hybridMultilevel"/>
    <w:tmpl w:val="85FC7D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2D4771"/>
    <w:multiLevelType w:val="hybridMultilevel"/>
    <w:tmpl w:val="0212D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115B7"/>
    <w:multiLevelType w:val="hybridMultilevel"/>
    <w:tmpl w:val="D1E01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0797B"/>
    <w:multiLevelType w:val="multilevel"/>
    <w:tmpl w:val="7654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C548BC"/>
    <w:multiLevelType w:val="multilevel"/>
    <w:tmpl w:val="1B98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DCD0374"/>
    <w:multiLevelType w:val="hybridMultilevel"/>
    <w:tmpl w:val="8F1218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2834">
    <w:abstractNumId w:val="1"/>
  </w:num>
  <w:num w:numId="2" w16cid:durableId="1478572063">
    <w:abstractNumId w:val="2"/>
  </w:num>
  <w:num w:numId="3" w16cid:durableId="356009273">
    <w:abstractNumId w:val="3"/>
  </w:num>
  <w:num w:numId="4" w16cid:durableId="940573258">
    <w:abstractNumId w:val="0"/>
  </w:num>
  <w:num w:numId="5" w16cid:durableId="614216699">
    <w:abstractNumId w:val="4"/>
  </w:num>
  <w:num w:numId="6" w16cid:durableId="1013647440">
    <w:abstractNumId w:val="5"/>
  </w:num>
  <w:num w:numId="7" w16cid:durableId="1022172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>
      <o:colormru v:ext="edit" colors="#d1eaf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33B"/>
    <w:rsid w:val="000026B5"/>
    <w:rsid w:val="00002F59"/>
    <w:rsid w:val="00004F21"/>
    <w:rsid w:val="00006849"/>
    <w:rsid w:val="0000715C"/>
    <w:rsid w:val="00007A28"/>
    <w:rsid w:val="00010A0A"/>
    <w:rsid w:val="00013DE3"/>
    <w:rsid w:val="00014D68"/>
    <w:rsid w:val="000164A8"/>
    <w:rsid w:val="0002166A"/>
    <w:rsid w:val="00022832"/>
    <w:rsid w:val="000240D6"/>
    <w:rsid w:val="00025653"/>
    <w:rsid w:val="00026436"/>
    <w:rsid w:val="00027AE6"/>
    <w:rsid w:val="00032CDE"/>
    <w:rsid w:val="00033FB6"/>
    <w:rsid w:val="00040C74"/>
    <w:rsid w:val="0004144F"/>
    <w:rsid w:val="00041E00"/>
    <w:rsid w:val="00046139"/>
    <w:rsid w:val="00046237"/>
    <w:rsid w:val="000556FE"/>
    <w:rsid w:val="00057DB8"/>
    <w:rsid w:val="00060B2D"/>
    <w:rsid w:val="00063988"/>
    <w:rsid w:val="00066124"/>
    <w:rsid w:val="0006647E"/>
    <w:rsid w:val="0006760B"/>
    <w:rsid w:val="00071C17"/>
    <w:rsid w:val="0007253E"/>
    <w:rsid w:val="00072FEB"/>
    <w:rsid w:val="000777B7"/>
    <w:rsid w:val="00077F91"/>
    <w:rsid w:val="00082CF8"/>
    <w:rsid w:val="00084C96"/>
    <w:rsid w:val="0008531D"/>
    <w:rsid w:val="000866AD"/>
    <w:rsid w:val="00086A95"/>
    <w:rsid w:val="00086B8A"/>
    <w:rsid w:val="00090503"/>
    <w:rsid w:val="00092A46"/>
    <w:rsid w:val="000944B3"/>
    <w:rsid w:val="00096DD5"/>
    <w:rsid w:val="000A2183"/>
    <w:rsid w:val="000A2D7D"/>
    <w:rsid w:val="000A5700"/>
    <w:rsid w:val="000A57FE"/>
    <w:rsid w:val="000A5BE0"/>
    <w:rsid w:val="000A61D6"/>
    <w:rsid w:val="000A7EB0"/>
    <w:rsid w:val="000B0119"/>
    <w:rsid w:val="000B0E38"/>
    <w:rsid w:val="000B2339"/>
    <w:rsid w:val="000B582D"/>
    <w:rsid w:val="000B6E3B"/>
    <w:rsid w:val="000B7B84"/>
    <w:rsid w:val="000C087C"/>
    <w:rsid w:val="000C15E0"/>
    <w:rsid w:val="000C16A7"/>
    <w:rsid w:val="000C2424"/>
    <w:rsid w:val="000C357C"/>
    <w:rsid w:val="000C47B1"/>
    <w:rsid w:val="000C49CA"/>
    <w:rsid w:val="000C6A74"/>
    <w:rsid w:val="000C71F7"/>
    <w:rsid w:val="000C78C2"/>
    <w:rsid w:val="000D06DB"/>
    <w:rsid w:val="000D4AA1"/>
    <w:rsid w:val="000E4F99"/>
    <w:rsid w:val="000E565F"/>
    <w:rsid w:val="000E7EBF"/>
    <w:rsid w:val="000F0781"/>
    <w:rsid w:val="000F118F"/>
    <w:rsid w:val="000F2877"/>
    <w:rsid w:val="000F4835"/>
    <w:rsid w:val="000F4DBE"/>
    <w:rsid w:val="00102DE7"/>
    <w:rsid w:val="00104E26"/>
    <w:rsid w:val="00107250"/>
    <w:rsid w:val="0010788F"/>
    <w:rsid w:val="00110190"/>
    <w:rsid w:val="001128FB"/>
    <w:rsid w:val="00113E4C"/>
    <w:rsid w:val="0011453F"/>
    <w:rsid w:val="001175EB"/>
    <w:rsid w:val="00117DF2"/>
    <w:rsid w:val="00120D95"/>
    <w:rsid w:val="0012242D"/>
    <w:rsid w:val="001248E2"/>
    <w:rsid w:val="001256F2"/>
    <w:rsid w:val="00126B2C"/>
    <w:rsid w:val="0012716E"/>
    <w:rsid w:val="00127947"/>
    <w:rsid w:val="00127B09"/>
    <w:rsid w:val="00127FB8"/>
    <w:rsid w:val="00131394"/>
    <w:rsid w:val="001325C2"/>
    <w:rsid w:val="00132813"/>
    <w:rsid w:val="0013477D"/>
    <w:rsid w:val="0013526B"/>
    <w:rsid w:val="00136B39"/>
    <w:rsid w:val="00137034"/>
    <w:rsid w:val="00137CE8"/>
    <w:rsid w:val="0014074F"/>
    <w:rsid w:val="00145E55"/>
    <w:rsid w:val="00146153"/>
    <w:rsid w:val="00146BCA"/>
    <w:rsid w:val="00150259"/>
    <w:rsid w:val="0015163D"/>
    <w:rsid w:val="0015305D"/>
    <w:rsid w:val="00156242"/>
    <w:rsid w:val="001564E7"/>
    <w:rsid w:val="00156BD1"/>
    <w:rsid w:val="00157C27"/>
    <w:rsid w:val="00161279"/>
    <w:rsid w:val="00161BF0"/>
    <w:rsid w:val="00162C16"/>
    <w:rsid w:val="00163B32"/>
    <w:rsid w:val="00165ACA"/>
    <w:rsid w:val="0017047D"/>
    <w:rsid w:val="001712E1"/>
    <w:rsid w:val="001722D2"/>
    <w:rsid w:val="0017778E"/>
    <w:rsid w:val="001777A2"/>
    <w:rsid w:val="00185A71"/>
    <w:rsid w:val="00185B74"/>
    <w:rsid w:val="0018691B"/>
    <w:rsid w:val="00194721"/>
    <w:rsid w:val="001968A1"/>
    <w:rsid w:val="001A1900"/>
    <w:rsid w:val="001A235E"/>
    <w:rsid w:val="001A28AA"/>
    <w:rsid w:val="001A2A9E"/>
    <w:rsid w:val="001A2D52"/>
    <w:rsid w:val="001A2F5C"/>
    <w:rsid w:val="001A775E"/>
    <w:rsid w:val="001A7F0F"/>
    <w:rsid w:val="001B2015"/>
    <w:rsid w:val="001B2247"/>
    <w:rsid w:val="001B40D5"/>
    <w:rsid w:val="001B41CC"/>
    <w:rsid w:val="001B70E4"/>
    <w:rsid w:val="001B7807"/>
    <w:rsid w:val="001B78FC"/>
    <w:rsid w:val="001C176F"/>
    <w:rsid w:val="001C626D"/>
    <w:rsid w:val="001C640A"/>
    <w:rsid w:val="001C6AFE"/>
    <w:rsid w:val="001C6DE2"/>
    <w:rsid w:val="001C7961"/>
    <w:rsid w:val="001D0F04"/>
    <w:rsid w:val="001D36D3"/>
    <w:rsid w:val="001D4322"/>
    <w:rsid w:val="001D61E2"/>
    <w:rsid w:val="001D64E9"/>
    <w:rsid w:val="001E08C6"/>
    <w:rsid w:val="001E2BE7"/>
    <w:rsid w:val="001E4AB3"/>
    <w:rsid w:val="001F0ABC"/>
    <w:rsid w:val="001F428E"/>
    <w:rsid w:val="001F45B2"/>
    <w:rsid w:val="001F4972"/>
    <w:rsid w:val="001F6ADD"/>
    <w:rsid w:val="001F7342"/>
    <w:rsid w:val="001F78F0"/>
    <w:rsid w:val="0020056E"/>
    <w:rsid w:val="00202501"/>
    <w:rsid w:val="002027CE"/>
    <w:rsid w:val="00202CF5"/>
    <w:rsid w:val="00203222"/>
    <w:rsid w:val="002071E9"/>
    <w:rsid w:val="00214D2C"/>
    <w:rsid w:val="00214FC2"/>
    <w:rsid w:val="002153E6"/>
    <w:rsid w:val="002162EE"/>
    <w:rsid w:val="0021765B"/>
    <w:rsid w:val="00220AD2"/>
    <w:rsid w:val="00221583"/>
    <w:rsid w:val="00221913"/>
    <w:rsid w:val="002235B7"/>
    <w:rsid w:val="00223877"/>
    <w:rsid w:val="00224269"/>
    <w:rsid w:val="00231ABB"/>
    <w:rsid w:val="00231DB8"/>
    <w:rsid w:val="002325BF"/>
    <w:rsid w:val="00233A20"/>
    <w:rsid w:val="002347F5"/>
    <w:rsid w:val="0023727B"/>
    <w:rsid w:val="00240B23"/>
    <w:rsid w:val="00242971"/>
    <w:rsid w:val="002471D5"/>
    <w:rsid w:val="00247603"/>
    <w:rsid w:val="00250F15"/>
    <w:rsid w:val="00252253"/>
    <w:rsid w:val="0025380B"/>
    <w:rsid w:val="00253EA7"/>
    <w:rsid w:val="00256694"/>
    <w:rsid w:val="00262CE1"/>
    <w:rsid w:val="00267806"/>
    <w:rsid w:val="00267FFE"/>
    <w:rsid w:val="00271E95"/>
    <w:rsid w:val="002726EB"/>
    <w:rsid w:val="00272C9F"/>
    <w:rsid w:val="00274C80"/>
    <w:rsid w:val="00275472"/>
    <w:rsid w:val="00280333"/>
    <w:rsid w:val="0028139A"/>
    <w:rsid w:val="00283CC2"/>
    <w:rsid w:val="00284B10"/>
    <w:rsid w:val="00285296"/>
    <w:rsid w:val="0028531A"/>
    <w:rsid w:val="002876D6"/>
    <w:rsid w:val="002900D4"/>
    <w:rsid w:val="0029089F"/>
    <w:rsid w:val="00290963"/>
    <w:rsid w:val="00290E81"/>
    <w:rsid w:val="00291E05"/>
    <w:rsid w:val="00291EF9"/>
    <w:rsid w:val="00292865"/>
    <w:rsid w:val="00292D2F"/>
    <w:rsid w:val="002934BE"/>
    <w:rsid w:val="0029469A"/>
    <w:rsid w:val="0029577F"/>
    <w:rsid w:val="00295A70"/>
    <w:rsid w:val="00296CDB"/>
    <w:rsid w:val="002A48AC"/>
    <w:rsid w:val="002A59CF"/>
    <w:rsid w:val="002A5D09"/>
    <w:rsid w:val="002A5FEF"/>
    <w:rsid w:val="002B0393"/>
    <w:rsid w:val="002B20AA"/>
    <w:rsid w:val="002B2600"/>
    <w:rsid w:val="002B2F65"/>
    <w:rsid w:val="002B5407"/>
    <w:rsid w:val="002B5E55"/>
    <w:rsid w:val="002B78DE"/>
    <w:rsid w:val="002B7F49"/>
    <w:rsid w:val="002C00F2"/>
    <w:rsid w:val="002C1007"/>
    <w:rsid w:val="002C41F8"/>
    <w:rsid w:val="002C4BE8"/>
    <w:rsid w:val="002C69C6"/>
    <w:rsid w:val="002D04DA"/>
    <w:rsid w:val="002D2FF7"/>
    <w:rsid w:val="002D4DF4"/>
    <w:rsid w:val="002D589A"/>
    <w:rsid w:val="002D6139"/>
    <w:rsid w:val="002D64B2"/>
    <w:rsid w:val="002D6C24"/>
    <w:rsid w:val="002D6CDC"/>
    <w:rsid w:val="002D6E15"/>
    <w:rsid w:val="002D70B1"/>
    <w:rsid w:val="002E1261"/>
    <w:rsid w:val="002E3898"/>
    <w:rsid w:val="002E4D01"/>
    <w:rsid w:val="002E5594"/>
    <w:rsid w:val="002E5B41"/>
    <w:rsid w:val="002E7BB0"/>
    <w:rsid w:val="002F1022"/>
    <w:rsid w:val="002F27BA"/>
    <w:rsid w:val="002F2F81"/>
    <w:rsid w:val="002F40E5"/>
    <w:rsid w:val="002F7CA1"/>
    <w:rsid w:val="00301084"/>
    <w:rsid w:val="0030275E"/>
    <w:rsid w:val="00302C84"/>
    <w:rsid w:val="00303898"/>
    <w:rsid w:val="003049AA"/>
    <w:rsid w:val="0030610B"/>
    <w:rsid w:val="00312602"/>
    <w:rsid w:val="003128ED"/>
    <w:rsid w:val="003154EE"/>
    <w:rsid w:val="00320B84"/>
    <w:rsid w:val="00321646"/>
    <w:rsid w:val="00324E0C"/>
    <w:rsid w:val="00325549"/>
    <w:rsid w:val="00325B7B"/>
    <w:rsid w:val="00327A61"/>
    <w:rsid w:val="00327E69"/>
    <w:rsid w:val="00332905"/>
    <w:rsid w:val="00336C60"/>
    <w:rsid w:val="00340B38"/>
    <w:rsid w:val="00342394"/>
    <w:rsid w:val="003433CE"/>
    <w:rsid w:val="003451B1"/>
    <w:rsid w:val="00345692"/>
    <w:rsid w:val="003461CF"/>
    <w:rsid w:val="0034625D"/>
    <w:rsid w:val="003473E1"/>
    <w:rsid w:val="0035074D"/>
    <w:rsid w:val="003510B4"/>
    <w:rsid w:val="00353E66"/>
    <w:rsid w:val="00354AFE"/>
    <w:rsid w:val="00360947"/>
    <w:rsid w:val="00362830"/>
    <w:rsid w:val="0036367C"/>
    <w:rsid w:val="0036414A"/>
    <w:rsid w:val="0036492B"/>
    <w:rsid w:val="00364E12"/>
    <w:rsid w:val="00365156"/>
    <w:rsid w:val="00365332"/>
    <w:rsid w:val="00365784"/>
    <w:rsid w:val="00367586"/>
    <w:rsid w:val="0036762D"/>
    <w:rsid w:val="0036776C"/>
    <w:rsid w:val="0037117F"/>
    <w:rsid w:val="00372A17"/>
    <w:rsid w:val="00374685"/>
    <w:rsid w:val="003752D1"/>
    <w:rsid w:val="00375376"/>
    <w:rsid w:val="0037580F"/>
    <w:rsid w:val="00377252"/>
    <w:rsid w:val="003813D1"/>
    <w:rsid w:val="0038151A"/>
    <w:rsid w:val="0038159B"/>
    <w:rsid w:val="00381652"/>
    <w:rsid w:val="00382EA0"/>
    <w:rsid w:val="0038324A"/>
    <w:rsid w:val="003838D1"/>
    <w:rsid w:val="00384F62"/>
    <w:rsid w:val="00387EB9"/>
    <w:rsid w:val="00387EEC"/>
    <w:rsid w:val="0039041C"/>
    <w:rsid w:val="0039148E"/>
    <w:rsid w:val="00391A18"/>
    <w:rsid w:val="00391BB7"/>
    <w:rsid w:val="00396866"/>
    <w:rsid w:val="00397C99"/>
    <w:rsid w:val="00397E2F"/>
    <w:rsid w:val="003A15E6"/>
    <w:rsid w:val="003A20DA"/>
    <w:rsid w:val="003A25F6"/>
    <w:rsid w:val="003A28A8"/>
    <w:rsid w:val="003A2D91"/>
    <w:rsid w:val="003A43D8"/>
    <w:rsid w:val="003A58A8"/>
    <w:rsid w:val="003A59FB"/>
    <w:rsid w:val="003A5A2D"/>
    <w:rsid w:val="003A5DBC"/>
    <w:rsid w:val="003A6667"/>
    <w:rsid w:val="003A6DA0"/>
    <w:rsid w:val="003A73A9"/>
    <w:rsid w:val="003B0352"/>
    <w:rsid w:val="003B0C87"/>
    <w:rsid w:val="003B28E8"/>
    <w:rsid w:val="003B32DD"/>
    <w:rsid w:val="003C1144"/>
    <w:rsid w:val="003C28FB"/>
    <w:rsid w:val="003C6CC5"/>
    <w:rsid w:val="003D0943"/>
    <w:rsid w:val="003D1E58"/>
    <w:rsid w:val="003D1E67"/>
    <w:rsid w:val="003D387E"/>
    <w:rsid w:val="003D54CD"/>
    <w:rsid w:val="003D6027"/>
    <w:rsid w:val="003E1D16"/>
    <w:rsid w:val="003E25C5"/>
    <w:rsid w:val="003E3C04"/>
    <w:rsid w:val="003E4B99"/>
    <w:rsid w:val="003E4C4C"/>
    <w:rsid w:val="003E5FAA"/>
    <w:rsid w:val="003E7797"/>
    <w:rsid w:val="003F258C"/>
    <w:rsid w:val="003F2786"/>
    <w:rsid w:val="003F2BFE"/>
    <w:rsid w:val="003F4590"/>
    <w:rsid w:val="003F5664"/>
    <w:rsid w:val="00400272"/>
    <w:rsid w:val="00400E05"/>
    <w:rsid w:val="004016EA"/>
    <w:rsid w:val="00403BDB"/>
    <w:rsid w:val="004040A7"/>
    <w:rsid w:val="00405485"/>
    <w:rsid w:val="0041389F"/>
    <w:rsid w:val="00414ECD"/>
    <w:rsid w:val="00415D06"/>
    <w:rsid w:val="00417926"/>
    <w:rsid w:val="004268B1"/>
    <w:rsid w:val="00426CDD"/>
    <w:rsid w:val="00426E4B"/>
    <w:rsid w:val="004275B2"/>
    <w:rsid w:val="004277AA"/>
    <w:rsid w:val="00431AC0"/>
    <w:rsid w:val="00433C32"/>
    <w:rsid w:val="00434D6B"/>
    <w:rsid w:val="0043512E"/>
    <w:rsid w:val="004353CB"/>
    <w:rsid w:val="00436F96"/>
    <w:rsid w:val="00440B81"/>
    <w:rsid w:val="00443962"/>
    <w:rsid w:val="00445528"/>
    <w:rsid w:val="0044585D"/>
    <w:rsid w:val="00446575"/>
    <w:rsid w:val="00446FFE"/>
    <w:rsid w:val="004521FF"/>
    <w:rsid w:val="004522AE"/>
    <w:rsid w:val="0045326C"/>
    <w:rsid w:val="0045363F"/>
    <w:rsid w:val="00454BCA"/>
    <w:rsid w:val="0045609F"/>
    <w:rsid w:val="004568AF"/>
    <w:rsid w:val="00463245"/>
    <w:rsid w:val="0046369D"/>
    <w:rsid w:val="0046388B"/>
    <w:rsid w:val="004705F5"/>
    <w:rsid w:val="00470D7F"/>
    <w:rsid w:val="00472D2A"/>
    <w:rsid w:val="00477093"/>
    <w:rsid w:val="0047725E"/>
    <w:rsid w:val="00477ADD"/>
    <w:rsid w:val="00481E93"/>
    <w:rsid w:val="00487A7A"/>
    <w:rsid w:val="00487E73"/>
    <w:rsid w:val="004913EE"/>
    <w:rsid w:val="00492B91"/>
    <w:rsid w:val="004947A4"/>
    <w:rsid w:val="004955DC"/>
    <w:rsid w:val="00495FAD"/>
    <w:rsid w:val="004A154C"/>
    <w:rsid w:val="004A1BBD"/>
    <w:rsid w:val="004A2BD1"/>
    <w:rsid w:val="004A6F48"/>
    <w:rsid w:val="004A735D"/>
    <w:rsid w:val="004A76CC"/>
    <w:rsid w:val="004A7B75"/>
    <w:rsid w:val="004A7ED5"/>
    <w:rsid w:val="004B327C"/>
    <w:rsid w:val="004B32AC"/>
    <w:rsid w:val="004B3DDA"/>
    <w:rsid w:val="004B5889"/>
    <w:rsid w:val="004C12BA"/>
    <w:rsid w:val="004C168D"/>
    <w:rsid w:val="004C3BBB"/>
    <w:rsid w:val="004C55A6"/>
    <w:rsid w:val="004C5CF1"/>
    <w:rsid w:val="004C7FCD"/>
    <w:rsid w:val="004D3797"/>
    <w:rsid w:val="004D476D"/>
    <w:rsid w:val="004D4C72"/>
    <w:rsid w:val="004D55A9"/>
    <w:rsid w:val="004D7DAF"/>
    <w:rsid w:val="004E4811"/>
    <w:rsid w:val="004E5BF0"/>
    <w:rsid w:val="004E5D18"/>
    <w:rsid w:val="004E657F"/>
    <w:rsid w:val="004E777D"/>
    <w:rsid w:val="004F0DA3"/>
    <w:rsid w:val="004F18D0"/>
    <w:rsid w:val="004F4294"/>
    <w:rsid w:val="004F4453"/>
    <w:rsid w:val="004F4FB7"/>
    <w:rsid w:val="004F518E"/>
    <w:rsid w:val="004F6C3B"/>
    <w:rsid w:val="004F7B07"/>
    <w:rsid w:val="00501A89"/>
    <w:rsid w:val="005027A9"/>
    <w:rsid w:val="00507631"/>
    <w:rsid w:val="00511F95"/>
    <w:rsid w:val="005125B8"/>
    <w:rsid w:val="00514457"/>
    <w:rsid w:val="00514FEC"/>
    <w:rsid w:val="0051530A"/>
    <w:rsid w:val="00517E8C"/>
    <w:rsid w:val="0052080E"/>
    <w:rsid w:val="00520F8F"/>
    <w:rsid w:val="00521563"/>
    <w:rsid w:val="00521DD9"/>
    <w:rsid w:val="00524B69"/>
    <w:rsid w:val="005272C5"/>
    <w:rsid w:val="00527DD8"/>
    <w:rsid w:val="0053170E"/>
    <w:rsid w:val="005327DA"/>
    <w:rsid w:val="00533116"/>
    <w:rsid w:val="00536FFC"/>
    <w:rsid w:val="00540889"/>
    <w:rsid w:val="00544479"/>
    <w:rsid w:val="00544927"/>
    <w:rsid w:val="00544B8B"/>
    <w:rsid w:val="00545A46"/>
    <w:rsid w:val="00546108"/>
    <w:rsid w:val="005464C7"/>
    <w:rsid w:val="005569DF"/>
    <w:rsid w:val="00564A47"/>
    <w:rsid w:val="00564EF1"/>
    <w:rsid w:val="00565686"/>
    <w:rsid w:val="005657B1"/>
    <w:rsid w:val="005665BD"/>
    <w:rsid w:val="0056668B"/>
    <w:rsid w:val="005673CB"/>
    <w:rsid w:val="005706BC"/>
    <w:rsid w:val="00570C8F"/>
    <w:rsid w:val="005725C5"/>
    <w:rsid w:val="00573D76"/>
    <w:rsid w:val="00575E43"/>
    <w:rsid w:val="00581BBA"/>
    <w:rsid w:val="00583012"/>
    <w:rsid w:val="005842B5"/>
    <w:rsid w:val="0058470D"/>
    <w:rsid w:val="0058471F"/>
    <w:rsid w:val="005849D7"/>
    <w:rsid w:val="0058543D"/>
    <w:rsid w:val="00585A9B"/>
    <w:rsid w:val="00585F6B"/>
    <w:rsid w:val="005868C4"/>
    <w:rsid w:val="00586F9C"/>
    <w:rsid w:val="0058772D"/>
    <w:rsid w:val="00591342"/>
    <w:rsid w:val="005923CA"/>
    <w:rsid w:val="0059252D"/>
    <w:rsid w:val="00592559"/>
    <w:rsid w:val="00593364"/>
    <w:rsid w:val="00593957"/>
    <w:rsid w:val="0059474E"/>
    <w:rsid w:val="00594C1C"/>
    <w:rsid w:val="005969D9"/>
    <w:rsid w:val="005A1BD2"/>
    <w:rsid w:val="005A2CC2"/>
    <w:rsid w:val="005A4881"/>
    <w:rsid w:val="005A5662"/>
    <w:rsid w:val="005A60A6"/>
    <w:rsid w:val="005A6581"/>
    <w:rsid w:val="005A6D06"/>
    <w:rsid w:val="005A794D"/>
    <w:rsid w:val="005B13E1"/>
    <w:rsid w:val="005B31FB"/>
    <w:rsid w:val="005B4DC7"/>
    <w:rsid w:val="005B652D"/>
    <w:rsid w:val="005B6584"/>
    <w:rsid w:val="005C3EFD"/>
    <w:rsid w:val="005C4111"/>
    <w:rsid w:val="005C42FF"/>
    <w:rsid w:val="005C46E7"/>
    <w:rsid w:val="005C6417"/>
    <w:rsid w:val="005C6CA9"/>
    <w:rsid w:val="005D3855"/>
    <w:rsid w:val="005D5B66"/>
    <w:rsid w:val="005D63D7"/>
    <w:rsid w:val="005D7080"/>
    <w:rsid w:val="005D77B4"/>
    <w:rsid w:val="005D797A"/>
    <w:rsid w:val="005E094B"/>
    <w:rsid w:val="005E1E83"/>
    <w:rsid w:val="005E5FB0"/>
    <w:rsid w:val="005E6675"/>
    <w:rsid w:val="005E67FC"/>
    <w:rsid w:val="005E7AAE"/>
    <w:rsid w:val="005E7C3A"/>
    <w:rsid w:val="005F56D5"/>
    <w:rsid w:val="005F6E43"/>
    <w:rsid w:val="005F77AF"/>
    <w:rsid w:val="0060307D"/>
    <w:rsid w:val="006053FA"/>
    <w:rsid w:val="006064C3"/>
    <w:rsid w:val="00607043"/>
    <w:rsid w:val="006072FD"/>
    <w:rsid w:val="006106C3"/>
    <w:rsid w:val="006108D1"/>
    <w:rsid w:val="00610C26"/>
    <w:rsid w:val="00610CCB"/>
    <w:rsid w:val="00612D6D"/>
    <w:rsid w:val="00612E4A"/>
    <w:rsid w:val="006176AF"/>
    <w:rsid w:val="00622B2B"/>
    <w:rsid w:val="00623C27"/>
    <w:rsid w:val="0062439A"/>
    <w:rsid w:val="00624AD6"/>
    <w:rsid w:val="006253FF"/>
    <w:rsid w:val="00625663"/>
    <w:rsid w:val="00626F4D"/>
    <w:rsid w:val="0062710C"/>
    <w:rsid w:val="00627FA9"/>
    <w:rsid w:val="0063119F"/>
    <w:rsid w:val="00633EBD"/>
    <w:rsid w:val="0063531F"/>
    <w:rsid w:val="006373B8"/>
    <w:rsid w:val="006378B6"/>
    <w:rsid w:val="00640820"/>
    <w:rsid w:val="00643C92"/>
    <w:rsid w:val="00643F24"/>
    <w:rsid w:val="00644B42"/>
    <w:rsid w:val="00646F37"/>
    <w:rsid w:val="00650278"/>
    <w:rsid w:val="006503E6"/>
    <w:rsid w:val="00652E00"/>
    <w:rsid w:val="006541F5"/>
    <w:rsid w:val="00654452"/>
    <w:rsid w:val="006556C3"/>
    <w:rsid w:val="00655A32"/>
    <w:rsid w:val="006613EF"/>
    <w:rsid w:val="0066217A"/>
    <w:rsid w:val="00662CCD"/>
    <w:rsid w:val="00666D36"/>
    <w:rsid w:val="006702E3"/>
    <w:rsid w:val="00676C0E"/>
    <w:rsid w:val="00680443"/>
    <w:rsid w:val="006816D8"/>
    <w:rsid w:val="00683FFC"/>
    <w:rsid w:val="00684F68"/>
    <w:rsid w:val="00685508"/>
    <w:rsid w:val="00685735"/>
    <w:rsid w:val="00685C49"/>
    <w:rsid w:val="00687010"/>
    <w:rsid w:val="006873B8"/>
    <w:rsid w:val="00690C1F"/>
    <w:rsid w:val="00692023"/>
    <w:rsid w:val="006953CC"/>
    <w:rsid w:val="006969E9"/>
    <w:rsid w:val="006A0D36"/>
    <w:rsid w:val="006A64BF"/>
    <w:rsid w:val="006B1245"/>
    <w:rsid w:val="006B26E4"/>
    <w:rsid w:val="006B2887"/>
    <w:rsid w:val="006B3FCA"/>
    <w:rsid w:val="006B44C2"/>
    <w:rsid w:val="006B4869"/>
    <w:rsid w:val="006C1AE0"/>
    <w:rsid w:val="006C32F8"/>
    <w:rsid w:val="006C3527"/>
    <w:rsid w:val="006C63B7"/>
    <w:rsid w:val="006C65E1"/>
    <w:rsid w:val="006D1082"/>
    <w:rsid w:val="006D135E"/>
    <w:rsid w:val="006D18DD"/>
    <w:rsid w:val="006D3239"/>
    <w:rsid w:val="006D3E7D"/>
    <w:rsid w:val="006D6921"/>
    <w:rsid w:val="006D7023"/>
    <w:rsid w:val="006D760C"/>
    <w:rsid w:val="006E0295"/>
    <w:rsid w:val="006E3E10"/>
    <w:rsid w:val="006E5A78"/>
    <w:rsid w:val="006E6FB4"/>
    <w:rsid w:val="006E7F83"/>
    <w:rsid w:val="006F0ED8"/>
    <w:rsid w:val="006F1242"/>
    <w:rsid w:val="006F3F5A"/>
    <w:rsid w:val="006F491B"/>
    <w:rsid w:val="006F4AEC"/>
    <w:rsid w:val="006F6131"/>
    <w:rsid w:val="006F6CAE"/>
    <w:rsid w:val="006F6D68"/>
    <w:rsid w:val="00701D0B"/>
    <w:rsid w:val="00702DE0"/>
    <w:rsid w:val="00704151"/>
    <w:rsid w:val="00710474"/>
    <w:rsid w:val="00710B71"/>
    <w:rsid w:val="00711AEC"/>
    <w:rsid w:val="00712019"/>
    <w:rsid w:val="0071287F"/>
    <w:rsid w:val="00712AA3"/>
    <w:rsid w:val="0071334E"/>
    <w:rsid w:val="00713F17"/>
    <w:rsid w:val="0071479C"/>
    <w:rsid w:val="00714D5A"/>
    <w:rsid w:val="00717C66"/>
    <w:rsid w:val="00721A63"/>
    <w:rsid w:val="0072477C"/>
    <w:rsid w:val="00724E40"/>
    <w:rsid w:val="007255D9"/>
    <w:rsid w:val="007259BC"/>
    <w:rsid w:val="00725B43"/>
    <w:rsid w:val="00726D87"/>
    <w:rsid w:val="007300C1"/>
    <w:rsid w:val="00731096"/>
    <w:rsid w:val="0073132E"/>
    <w:rsid w:val="007326B2"/>
    <w:rsid w:val="00733310"/>
    <w:rsid w:val="0073555B"/>
    <w:rsid w:val="00735C68"/>
    <w:rsid w:val="0074113E"/>
    <w:rsid w:val="007436CE"/>
    <w:rsid w:val="007469E4"/>
    <w:rsid w:val="0075138F"/>
    <w:rsid w:val="00753DC7"/>
    <w:rsid w:val="00756178"/>
    <w:rsid w:val="00757204"/>
    <w:rsid w:val="007573B2"/>
    <w:rsid w:val="007637C1"/>
    <w:rsid w:val="00764202"/>
    <w:rsid w:val="00767851"/>
    <w:rsid w:val="007722E0"/>
    <w:rsid w:val="00773A4D"/>
    <w:rsid w:val="00775793"/>
    <w:rsid w:val="007757BE"/>
    <w:rsid w:val="00775BD5"/>
    <w:rsid w:val="00780074"/>
    <w:rsid w:val="00780F34"/>
    <w:rsid w:val="007823E5"/>
    <w:rsid w:val="00782AAC"/>
    <w:rsid w:val="0078513E"/>
    <w:rsid w:val="00786E12"/>
    <w:rsid w:val="00794711"/>
    <w:rsid w:val="00794D42"/>
    <w:rsid w:val="007A2107"/>
    <w:rsid w:val="007A23D3"/>
    <w:rsid w:val="007A42AF"/>
    <w:rsid w:val="007A48EA"/>
    <w:rsid w:val="007A5630"/>
    <w:rsid w:val="007A6317"/>
    <w:rsid w:val="007A68D0"/>
    <w:rsid w:val="007B24AB"/>
    <w:rsid w:val="007B24D3"/>
    <w:rsid w:val="007B2C51"/>
    <w:rsid w:val="007B37C1"/>
    <w:rsid w:val="007B3E03"/>
    <w:rsid w:val="007B5B08"/>
    <w:rsid w:val="007B779E"/>
    <w:rsid w:val="007C51DB"/>
    <w:rsid w:val="007C5EF9"/>
    <w:rsid w:val="007C7486"/>
    <w:rsid w:val="007C7E59"/>
    <w:rsid w:val="007D0821"/>
    <w:rsid w:val="007D16C4"/>
    <w:rsid w:val="007D3D1D"/>
    <w:rsid w:val="007D3E52"/>
    <w:rsid w:val="007D3F5A"/>
    <w:rsid w:val="007D4E6D"/>
    <w:rsid w:val="007D52D1"/>
    <w:rsid w:val="007D566E"/>
    <w:rsid w:val="007D5B09"/>
    <w:rsid w:val="007D6034"/>
    <w:rsid w:val="007E1653"/>
    <w:rsid w:val="007E4AB7"/>
    <w:rsid w:val="007E5137"/>
    <w:rsid w:val="007E56E9"/>
    <w:rsid w:val="007E5B7C"/>
    <w:rsid w:val="007E60DE"/>
    <w:rsid w:val="007E728A"/>
    <w:rsid w:val="007E7A06"/>
    <w:rsid w:val="007E7A4B"/>
    <w:rsid w:val="007F0A68"/>
    <w:rsid w:val="007F236B"/>
    <w:rsid w:val="007F350F"/>
    <w:rsid w:val="007F386D"/>
    <w:rsid w:val="007F42E6"/>
    <w:rsid w:val="007F59B2"/>
    <w:rsid w:val="00800CC3"/>
    <w:rsid w:val="00802B5C"/>
    <w:rsid w:val="00803EBB"/>
    <w:rsid w:val="00804FDE"/>
    <w:rsid w:val="008072FD"/>
    <w:rsid w:val="00807E6D"/>
    <w:rsid w:val="008107AD"/>
    <w:rsid w:val="00811573"/>
    <w:rsid w:val="00813DB3"/>
    <w:rsid w:val="00815320"/>
    <w:rsid w:val="00815463"/>
    <w:rsid w:val="00815954"/>
    <w:rsid w:val="00815E00"/>
    <w:rsid w:val="0081610B"/>
    <w:rsid w:val="00817FFB"/>
    <w:rsid w:val="00822CE6"/>
    <w:rsid w:val="0082354D"/>
    <w:rsid w:val="008239B5"/>
    <w:rsid w:val="00825276"/>
    <w:rsid w:val="00827023"/>
    <w:rsid w:val="00830DE7"/>
    <w:rsid w:val="00832217"/>
    <w:rsid w:val="008329DB"/>
    <w:rsid w:val="00833F90"/>
    <w:rsid w:val="00834648"/>
    <w:rsid w:val="008352A2"/>
    <w:rsid w:val="0084122A"/>
    <w:rsid w:val="00841FA1"/>
    <w:rsid w:val="00842397"/>
    <w:rsid w:val="00842C2F"/>
    <w:rsid w:val="00847C21"/>
    <w:rsid w:val="00851924"/>
    <w:rsid w:val="00852E23"/>
    <w:rsid w:val="00853524"/>
    <w:rsid w:val="0085543A"/>
    <w:rsid w:val="008567A0"/>
    <w:rsid w:val="0085704A"/>
    <w:rsid w:val="0085709F"/>
    <w:rsid w:val="00863E6E"/>
    <w:rsid w:val="008641E7"/>
    <w:rsid w:val="0086420B"/>
    <w:rsid w:val="00864BD7"/>
    <w:rsid w:val="008663D0"/>
    <w:rsid w:val="0087137E"/>
    <w:rsid w:val="00873C52"/>
    <w:rsid w:val="00875B0B"/>
    <w:rsid w:val="008763DD"/>
    <w:rsid w:val="00876AE1"/>
    <w:rsid w:val="0088051B"/>
    <w:rsid w:val="008826D7"/>
    <w:rsid w:val="008850AC"/>
    <w:rsid w:val="00885827"/>
    <w:rsid w:val="00890278"/>
    <w:rsid w:val="00890378"/>
    <w:rsid w:val="00893311"/>
    <w:rsid w:val="00893CC8"/>
    <w:rsid w:val="00893E67"/>
    <w:rsid w:val="00893F14"/>
    <w:rsid w:val="008944DA"/>
    <w:rsid w:val="00897BEF"/>
    <w:rsid w:val="008A01C3"/>
    <w:rsid w:val="008A2BA8"/>
    <w:rsid w:val="008A4C0D"/>
    <w:rsid w:val="008A4F39"/>
    <w:rsid w:val="008B1603"/>
    <w:rsid w:val="008B2543"/>
    <w:rsid w:val="008B371B"/>
    <w:rsid w:val="008B389C"/>
    <w:rsid w:val="008B4440"/>
    <w:rsid w:val="008B461F"/>
    <w:rsid w:val="008B50C4"/>
    <w:rsid w:val="008B51B8"/>
    <w:rsid w:val="008B57B9"/>
    <w:rsid w:val="008B72E2"/>
    <w:rsid w:val="008C0C40"/>
    <w:rsid w:val="008C223B"/>
    <w:rsid w:val="008C49FC"/>
    <w:rsid w:val="008C5775"/>
    <w:rsid w:val="008C66BB"/>
    <w:rsid w:val="008D088E"/>
    <w:rsid w:val="008D1CF8"/>
    <w:rsid w:val="008D28B6"/>
    <w:rsid w:val="008D3DDD"/>
    <w:rsid w:val="008D4398"/>
    <w:rsid w:val="008D498A"/>
    <w:rsid w:val="008D6706"/>
    <w:rsid w:val="008D7C8B"/>
    <w:rsid w:val="008E096E"/>
    <w:rsid w:val="008E135B"/>
    <w:rsid w:val="008E1E5D"/>
    <w:rsid w:val="008E35EB"/>
    <w:rsid w:val="008F01F4"/>
    <w:rsid w:val="008F097A"/>
    <w:rsid w:val="008F0E23"/>
    <w:rsid w:val="008F1443"/>
    <w:rsid w:val="008F1D06"/>
    <w:rsid w:val="008F1F40"/>
    <w:rsid w:val="008F3B62"/>
    <w:rsid w:val="008F54FB"/>
    <w:rsid w:val="00902C80"/>
    <w:rsid w:val="00906E45"/>
    <w:rsid w:val="0090790A"/>
    <w:rsid w:val="00911368"/>
    <w:rsid w:val="009114F6"/>
    <w:rsid w:val="00912976"/>
    <w:rsid w:val="009134BE"/>
    <w:rsid w:val="00914820"/>
    <w:rsid w:val="009168F0"/>
    <w:rsid w:val="00920F84"/>
    <w:rsid w:val="00924845"/>
    <w:rsid w:val="00926124"/>
    <w:rsid w:val="00927F35"/>
    <w:rsid w:val="00930ACF"/>
    <w:rsid w:val="0093270B"/>
    <w:rsid w:val="00932D12"/>
    <w:rsid w:val="00935A7D"/>
    <w:rsid w:val="00936A0D"/>
    <w:rsid w:val="0094135A"/>
    <w:rsid w:val="00943C5E"/>
    <w:rsid w:val="009461A7"/>
    <w:rsid w:val="009469F5"/>
    <w:rsid w:val="00950590"/>
    <w:rsid w:val="00950B8B"/>
    <w:rsid w:val="0095100A"/>
    <w:rsid w:val="009513C9"/>
    <w:rsid w:val="00951C16"/>
    <w:rsid w:val="00951D6F"/>
    <w:rsid w:val="00954F95"/>
    <w:rsid w:val="009550FD"/>
    <w:rsid w:val="009620F8"/>
    <w:rsid w:val="009622AC"/>
    <w:rsid w:val="00967300"/>
    <w:rsid w:val="00967A80"/>
    <w:rsid w:val="00970A36"/>
    <w:rsid w:val="009721F8"/>
    <w:rsid w:val="009832FC"/>
    <w:rsid w:val="009838D9"/>
    <w:rsid w:val="009839A1"/>
    <w:rsid w:val="00983AE6"/>
    <w:rsid w:val="00984347"/>
    <w:rsid w:val="009854ED"/>
    <w:rsid w:val="00985F2D"/>
    <w:rsid w:val="009865B8"/>
    <w:rsid w:val="0098701C"/>
    <w:rsid w:val="00987A2F"/>
    <w:rsid w:val="009902AA"/>
    <w:rsid w:val="009905D4"/>
    <w:rsid w:val="00993E20"/>
    <w:rsid w:val="0099502F"/>
    <w:rsid w:val="00995527"/>
    <w:rsid w:val="00995E74"/>
    <w:rsid w:val="00996E7F"/>
    <w:rsid w:val="009A3AEF"/>
    <w:rsid w:val="009A47CF"/>
    <w:rsid w:val="009A7A36"/>
    <w:rsid w:val="009B1084"/>
    <w:rsid w:val="009B4A6F"/>
    <w:rsid w:val="009B6C50"/>
    <w:rsid w:val="009B706F"/>
    <w:rsid w:val="009B7DE9"/>
    <w:rsid w:val="009C0221"/>
    <w:rsid w:val="009C4A5C"/>
    <w:rsid w:val="009D015C"/>
    <w:rsid w:val="009D4484"/>
    <w:rsid w:val="009D4FC5"/>
    <w:rsid w:val="009D782B"/>
    <w:rsid w:val="009E02B8"/>
    <w:rsid w:val="009E045C"/>
    <w:rsid w:val="009E1398"/>
    <w:rsid w:val="009E2979"/>
    <w:rsid w:val="009E2A19"/>
    <w:rsid w:val="009E39CA"/>
    <w:rsid w:val="009E4E80"/>
    <w:rsid w:val="009E59E5"/>
    <w:rsid w:val="009E6169"/>
    <w:rsid w:val="009E6343"/>
    <w:rsid w:val="009E68F5"/>
    <w:rsid w:val="009F29AA"/>
    <w:rsid w:val="009F433B"/>
    <w:rsid w:val="009F48EA"/>
    <w:rsid w:val="009F75A4"/>
    <w:rsid w:val="009F7D4E"/>
    <w:rsid w:val="00A013D5"/>
    <w:rsid w:val="00A02255"/>
    <w:rsid w:val="00A041C5"/>
    <w:rsid w:val="00A04A1A"/>
    <w:rsid w:val="00A06426"/>
    <w:rsid w:val="00A1191C"/>
    <w:rsid w:val="00A129C5"/>
    <w:rsid w:val="00A13713"/>
    <w:rsid w:val="00A2233C"/>
    <w:rsid w:val="00A24826"/>
    <w:rsid w:val="00A250B7"/>
    <w:rsid w:val="00A25DF6"/>
    <w:rsid w:val="00A30477"/>
    <w:rsid w:val="00A31976"/>
    <w:rsid w:val="00A37810"/>
    <w:rsid w:val="00A4403F"/>
    <w:rsid w:val="00A44E79"/>
    <w:rsid w:val="00A45C13"/>
    <w:rsid w:val="00A471E9"/>
    <w:rsid w:val="00A47771"/>
    <w:rsid w:val="00A47783"/>
    <w:rsid w:val="00A47E58"/>
    <w:rsid w:val="00A50412"/>
    <w:rsid w:val="00A50B0D"/>
    <w:rsid w:val="00A51800"/>
    <w:rsid w:val="00A519AA"/>
    <w:rsid w:val="00A52E83"/>
    <w:rsid w:val="00A53ABD"/>
    <w:rsid w:val="00A5510F"/>
    <w:rsid w:val="00A55C8A"/>
    <w:rsid w:val="00A561CF"/>
    <w:rsid w:val="00A564BE"/>
    <w:rsid w:val="00A57676"/>
    <w:rsid w:val="00A578E0"/>
    <w:rsid w:val="00A57D6A"/>
    <w:rsid w:val="00A61E36"/>
    <w:rsid w:val="00A63F02"/>
    <w:rsid w:val="00A6568D"/>
    <w:rsid w:val="00A67453"/>
    <w:rsid w:val="00A67D59"/>
    <w:rsid w:val="00A70B6A"/>
    <w:rsid w:val="00A70F17"/>
    <w:rsid w:val="00A7170D"/>
    <w:rsid w:val="00A740FB"/>
    <w:rsid w:val="00A74371"/>
    <w:rsid w:val="00A75454"/>
    <w:rsid w:val="00A805FC"/>
    <w:rsid w:val="00A83222"/>
    <w:rsid w:val="00A83AB4"/>
    <w:rsid w:val="00A91E5F"/>
    <w:rsid w:val="00A9295E"/>
    <w:rsid w:val="00A9448B"/>
    <w:rsid w:val="00A969D7"/>
    <w:rsid w:val="00AA1040"/>
    <w:rsid w:val="00AA164F"/>
    <w:rsid w:val="00AA2A45"/>
    <w:rsid w:val="00AA45ED"/>
    <w:rsid w:val="00AA4BDB"/>
    <w:rsid w:val="00AA7CE4"/>
    <w:rsid w:val="00AB484E"/>
    <w:rsid w:val="00AB511A"/>
    <w:rsid w:val="00AB7187"/>
    <w:rsid w:val="00AC033B"/>
    <w:rsid w:val="00AC29E1"/>
    <w:rsid w:val="00AC35BA"/>
    <w:rsid w:val="00AC490F"/>
    <w:rsid w:val="00AC5900"/>
    <w:rsid w:val="00AC6BCF"/>
    <w:rsid w:val="00AC78D2"/>
    <w:rsid w:val="00AD02E5"/>
    <w:rsid w:val="00AD0754"/>
    <w:rsid w:val="00AD147D"/>
    <w:rsid w:val="00AD234D"/>
    <w:rsid w:val="00AD4832"/>
    <w:rsid w:val="00AD4F8B"/>
    <w:rsid w:val="00AD5E20"/>
    <w:rsid w:val="00AD6CEF"/>
    <w:rsid w:val="00AD6EA2"/>
    <w:rsid w:val="00AD79BA"/>
    <w:rsid w:val="00AE0596"/>
    <w:rsid w:val="00AE18F9"/>
    <w:rsid w:val="00AE27CD"/>
    <w:rsid w:val="00AE5F9A"/>
    <w:rsid w:val="00AE69BA"/>
    <w:rsid w:val="00AF2488"/>
    <w:rsid w:val="00AF3BEC"/>
    <w:rsid w:val="00AF5DF6"/>
    <w:rsid w:val="00AF63A2"/>
    <w:rsid w:val="00AF6F73"/>
    <w:rsid w:val="00B0186C"/>
    <w:rsid w:val="00B0242D"/>
    <w:rsid w:val="00B03A81"/>
    <w:rsid w:val="00B078C8"/>
    <w:rsid w:val="00B106EE"/>
    <w:rsid w:val="00B13FE5"/>
    <w:rsid w:val="00B165FF"/>
    <w:rsid w:val="00B266F1"/>
    <w:rsid w:val="00B27299"/>
    <w:rsid w:val="00B27FE1"/>
    <w:rsid w:val="00B322CB"/>
    <w:rsid w:val="00B32CBF"/>
    <w:rsid w:val="00B35383"/>
    <w:rsid w:val="00B35401"/>
    <w:rsid w:val="00B355B8"/>
    <w:rsid w:val="00B37699"/>
    <w:rsid w:val="00B4177A"/>
    <w:rsid w:val="00B4361D"/>
    <w:rsid w:val="00B44237"/>
    <w:rsid w:val="00B44449"/>
    <w:rsid w:val="00B4509C"/>
    <w:rsid w:val="00B45FA9"/>
    <w:rsid w:val="00B46A47"/>
    <w:rsid w:val="00B47F84"/>
    <w:rsid w:val="00B53CD8"/>
    <w:rsid w:val="00B546F4"/>
    <w:rsid w:val="00B5694D"/>
    <w:rsid w:val="00B61BD8"/>
    <w:rsid w:val="00B64591"/>
    <w:rsid w:val="00B711D7"/>
    <w:rsid w:val="00B722F1"/>
    <w:rsid w:val="00B7393D"/>
    <w:rsid w:val="00B75A9C"/>
    <w:rsid w:val="00B8065D"/>
    <w:rsid w:val="00B81E91"/>
    <w:rsid w:val="00B81FE9"/>
    <w:rsid w:val="00B82864"/>
    <w:rsid w:val="00B82DF1"/>
    <w:rsid w:val="00B84057"/>
    <w:rsid w:val="00B8472A"/>
    <w:rsid w:val="00B84D1C"/>
    <w:rsid w:val="00B85DF3"/>
    <w:rsid w:val="00B8750D"/>
    <w:rsid w:val="00B904C0"/>
    <w:rsid w:val="00B90A9E"/>
    <w:rsid w:val="00B93555"/>
    <w:rsid w:val="00B97485"/>
    <w:rsid w:val="00BA0F4A"/>
    <w:rsid w:val="00BA1539"/>
    <w:rsid w:val="00BA3648"/>
    <w:rsid w:val="00BA4A8A"/>
    <w:rsid w:val="00BA64D1"/>
    <w:rsid w:val="00BA7593"/>
    <w:rsid w:val="00BB3635"/>
    <w:rsid w:val="00BB4B44"/>
    <w:rsid w:val="00BB6FE7"/>
    <w:rsid w:val="00BC1D7B"/>
    <w:rsid w:val="00BC2AC7"/>
    <w:rsid w:val="00BC3B37"/>
    <w:rsid w:val="00BC5B78"/>
    <w:rsid w:val="00BC7829"/>
    <w:rsid w:val="00BD1152"/>
    <w:rsid w:val="00BD284B"/>
    <w:rsid w:val="00BD377D"/>
    <w:rsid w:val="00BD6DBC"/>
    <w:rsid w:val="00BD71DF"/>
    <w:rsid w:val="00BE128C"/>
    <w:rsid w:val="00BE31CD"/>
    <w:rsid w:val="00BE53D2"/>
    <w:rsid w:val="00BF005B"/>
    <w:rsid w:val="00BF2052"/>
    <w:rsid w:val="00BF32CD"/>
    <w:rsid w:val="00BF49B2"/>
    <w:rsid w:val="00BF4ED3"/>
    <w:rsid w:val="00C01C8B"/>
    <w:rsid w:val="00C02075"/>
    <w:rsid w:val="00C04213"/>
    <w:rsid w:val="00C154F6"/>
    <w:rsid w:val="00C16554"/>
    <w:rsid w:val="00C205A6"/>
    <w:rsid w:val="00C20CD8"/>
    <w:rsid w:val="00C214C5"/>
    <w:rsid w:val="00C27197"/>
    <w:rsid w:val="00C328E9"/>
    <w:rsid w:val="00C32ADE"/>
    <w:rsid w:val="00C32C90"/>
    <w:rsid w:val="00C37BB0"/>
    <w:rsid w:val="00C423AE"/>
    <w:rsid w:val="00C4287E"/>
    <w:rsid w:val="00C47230"/>
    <w:rsid w:val="00C51E78"/>
    <w:rsid w:val="00C52799"/>
    <w:rsid w:val="00C53A31"/>
    <w:rsid w:val="00C606BF"/>
    <w:rsid w:val="00C62539"/>
    <w:rsid w:val="00C66A8A"/>
    <w:rsid w:val="00C66D6B"/>
    <w:rsid w:val="00C66E70"/>
    <w:rsid w:val="00C670A9"/>
    <w:rsid w:val="00C7193A"/>
    <w:rsid w:val="00C721EB"/>
    <w:rsid w:val="00C72714"/>
    <w:rsid w:val="00C73B73"/>
    <w:rsid w:val="00C7482E"/>
    <w:rsid w:val="00C752ED"/>
    <w:rsid w:val="00C806E9"/>
    <w:rsid w:val="00C81ADE"/>
    <w:rsid w:val="00C81BE3"/>
    <w:rsid w:val="00C825B4"/>
    <w:rsid w:val="00C940FF"/>
    <w:rsid w:val="00C94FCF"/>
    <w:rsid w:val="00C97720"/>
    <w:rsid w:val="00CA1267"/>
    <w:rsid w:val="00CA1B42"/>
    <w:rsid w:val="00CA49D2"/>
    <w:rsid w:val="00CA7C78"/>
    <w:rsid w:val="00CB091F"/>
    <w:rsid w:val="00CB0BC2"/>
    <w:rsid w:val="00CC0E20"/>
    <w:rsid w:val="00CC16CD"/>
    <w:rsid w:val="00CC2333"/>
    <w:rsid w:val="00CC2479"/>
    <w:rsid w:val="00CC2F3F"/>
    <w:rsid w:val="00CC455F"/>
    <w:rsid w:val="00CD4115"/>
    <w:rsid w:val="00CD531D"/>
    <w:rsid w:val="00CD717D"/>
    <w:rsid w:val="00CE26B2"/>
    <w:rsid w:val="00CE4BEE"/>
    <w:rsid w:val="00CF143B"/>
    <w:rsid w:val="00CF220F"/>
    <w:rsid w:val="00CF3D35"/>
    <w:rsid w:val="00CF3FF4"/>
    <w:rsid w:val="00CF40C0"/>
    <w:rsid w:val="00CF49AD"/>
    <w:rsid w:val="00CF4A74"/>
    <w:rsid w:val="00CF5779"/>
    <w:rsid w:val="00CF72A0"/>
    <w:rsid w:val="00CF7D6F"/>
    <w:rsid w:val="00D00149"/>
    <w:rsid w:val="00D071E3"/>
    <w:rsid w:val="00D076F7"/>
    <w:rsid w:val="00D0779A"/>
    <w:rsid w:val="00D10AB7"/>
    <w:rsid w:val="00D11127"/>
    <w:rsid w:val="00D13F25"/>
    <w:rsid w:val="00D15500"/>
    <w:rsid w:val="00D224FE"/>
    <w:rsid w:val="00D230F4"/>
    <w:rsid w:val="00D25BBF"/>
    <w:rsid w:val="00D2615D"/>
    <w:rsid w:val="00D32430"/>
    <w:rsid w:val="00D32D6D"/>
    <w:rsid w:val="00D3364B"/>
    <w:rsid w:val="00D33714"/>
    <w:rsid w:val="00D35CD9"/>
    <w:rsid w:val="00D37527"/>
    <w:rsid w:val="00D3776F"/>
    <w:rsid w:val="00D41850"/>
    <w:rsid w:val="00D4219F"/>
    <w:rsid w:val="00D45E22"/>
    <w:rsid w:val="00D45F9E"/>
    <w:rsid w:val="00D50474"/>
    <w:rsid w:val="00D5386E"/>
    <w:rsid w:val="00D54546"/>
    <w:rsid w:val="00D55A80"/>
    <w:rsid w:val="00D566AF"/>
    <w:rsid w:val="00D566B2"/>
    <w:rsid w:val="00D5674C"/>
    <w:rsid w:val="00D5776E"/>
    <w:rsid w:val="00D62F0B"/>
    <w:rsid w:val="00D66E1F"/>
    <w:rsid w:val="00D66E68"/>
    <w:rsid w:val="00D67321"/>
    <w:rsid w:val="00D6732C"/>
    <w:rsid w:val="00D67B51"/>
    <w:rsid w:val="00D71743"/>
    <w:rsid w:val="00D729FF"/>
    <w:rsid w:val="00D73992"/>
    <w:rsid w:val="00D806A4"/>
    <w:rsid w:val="00D82191"/>
    <w:rsid w:val="00D836E3"/>
    <w:rsid w:val="00D84D46"/>
    <w:rsid w:val="00D85ABA"/>
    <w:rsid w:val="00D85F92"/>
    <w:rsid w:val="00D872BA"/>
    <w:rsid w:val="00D87D77"/>
    <w:rsid w:val="00D90534"/>
    <w:rsid w:val="00D91AAC"/>
    <w:rsid w:val="00D93AF2"/>
    <w:rsid w:val="00D94838"/>
    <w:rsid w:val="00D951A8"/>
    <w:rsid w:val="00D95B8E"/>
    <w:rsid w:val="00D976DA"/>
    <w:rsid w:val="00DA028F"/>
    <w:rsid w:val="00DA27FC"/>
    <w:rsid w:val="00DA318E"/>
    <w:rsid w:val="00DA55F3"/>
    <w:rsid w:val="00DA67A2"/>
    <w:rsid w:val="00DA6B56"/>
    <w:rsid w:val="00DA6BA9"/>
    <w:rsid w:val="00DA7F20"/>
    <w:rsid w:val="00DB0973"/>
    <w:rsid w:val="00DB3526"/>
    <w:rsid w:val="00DB5853"/>
    <w:rsid w:val="00DB77DB"/>
    <w:rsid w:val="00DC2AF1"/>
    <w:rsid w:val="00DC2AFB"/>
    <w:rsid w:val="00DC3F9F"/>
    <w:rsid w:val="00DC4F24"/>
    <w:rsid w:val="00DC6740"/>
    <w:rsid w:val="00DD08D5"/>
    <w:rsid w:val="00DD1F5E"/>
    <w:rsid w:val="00DD3E25"/>
    <w:rsid w:val="00DD40AD"/>
    <w:rsid w:val="00DD4919"/>
    <w:rsid w:val="00DD5A61"/>
    <w:rsid w:val="00DD62E9"/>
    <w:rsid w:val="00DD717C"/>
    <w:rsid w:val="00DD7704"/>
    <w:rsid w:val="00DE11FE"/>
    <w:rsid w:val="00DE1D3E"/>
    <w:rsid w:val="00DE2AB1"/>
    <w:rsid w:val="00DE397D"/>
    <w:rsid w:val="00DE48D8"/>
    <w:rsid w:val="00DE57B0"/>
    <w:rsid w:val="00DF0028"/>
    <w:rsid w:val="00DF0256"/>
    <w:rsid w:val="00DF0CF3"/>
    <w:rsid w:val="00DF27B6"/>
    <w:rsid w:val="00DF31EF"/>
    <w:rsid w:val="00DF3DF4"/>
    <w:rsid w:val="00DF420E"/>
    <w:rsid w:val="00DF43A2"/>
    <w:rsid w:val="00DF5220"/>
    <w:rsid w:val="00E0004A"/>
    <w:rsid w:val="00E00646"/>
    <w:rsid w:val="00E01A0C"/>
    <w:rsid w:val="00E04B4E"/>
    <w:rsid w:val="00E05412"/>
    <w:rsid w:val="00E05B5C"/>
    <w:rsid w:val="00E07299"/>
    <w:rsid w:val="00E0749B"/>
    <w:rsid w:val="00E117F8"/>
    <w:rsid w:val="00E131C2"/>
    <w:rsid w:val="00E131FD"/>
    <w:rsid w:val="00E13BB3"/>
    <w:rsid w:val="00E1678F"/>
    <w:rsid w:val="00E2006A"/>
    <w:rsid w:val="00E205BB"/>
    <w:rsid w:val="00E20793"/>
    <w:rsid w:val="00E216E8"/>
    <w:rsid w:val="00E239F6"/>
    <w:rsid w:val="00E24F2B"/>
    <w:rsid w:val="00E25520"/>
    <w:rsid w:val="00E25CE9"/>
    <w:rsid w:val="00E26E1C"/>
    <w:rsid w:val="00E30F98"/>
    <w:rsid w:val="00E312BA"/>
    <w:rsid w:val="00E32111"/>
    <w:rsid w:val="00E32A1C"/>
    <w:rsid w:val="00E34891"/>
    <w:rsid w:val="00E35DD2"/>
    <w:rsid w:val="00E3781E"/>
    <w:rsid w:val="00E43627"/>
    <w:rsid w:val="00E44BB1"/>
    <w:rsid w:val="00E47603"/>
    <w:rsid w:val="00E50233"/>
    <w:rsid w:val="00E50509"/>
    <w:rsid w:val="00E50C5B"/>
    <w:rsid w:val="00E51BAD"/>
    <w:rsid w:val="00E53851"/>
    <w:rsid w:val="00E55ADE"/>
    <w:rsid w:val="00E62A10"/>
    <w:rsid w:val="00E62EED"/>
    <w:rsid w:val="00E63321"/>
    <w:rsid w:val="00E63D00"/>
    <w:rsid w:val="00E64575"/>
    <w:rsid w:val="00E650FA"/>
    <w:rsid w:val="00E678F6"/>
    <w:rsid w:val="00E70418"/>
    <w:rsid w:val="00E70D58"/>
    <w:rsid w:val="00E72BD1"/>
    <w:rsid w:val="00E735CC"/>
    <w:rsid w:val="00E743C2"/>
    <w:rsid w:val="00E7728F"/>
    <w:rsid w:val="00E81613"/>
    <w:rsid w:val="00E83C1D"/>
    <w:rsid w:val="00E8413B"/>
    <w:rsid w:val="00E85453"/>
    <w:rsid w:val="00E869E1"/>
    <w:rsid w:val="00E917B7"/>
    <w:rsid w:val="00E94058"/>
    <w:rsid w:val="00E94C96"/>
    <w:rsid w:val="00E95347"/>
    <w:rsid w:val="00E965C5"/>
    <w:rsid w:val="00EA2480"/>
    <w:rsid w:val="00EA49D0"/>
    <w:rsid w:val="00EA5BEC"/>
    <w:rsid w:val="00EA783B"/>
    <w:rsid w:val="00EB0B80"/>
    <w:rsid w:val="00EB2F2D"/>
    <w:rsid w:val="00EB367F"/>
    <w:rsid w:val="00EB3877"/>
    <w:rsid w:val="00EB4E76"/>
    <w:rsid w:val="00EB58FA"/>
    <w:rsid w:val="00EC17B7"/>
    <w:rsid w:val="00EC2210"/>
    <w:rsid w:val="00EC7CFA"/>
    <w:rsid w:val="00ED4548"/>
    <w:rsid w:val="00ED56C6"/>
    <w:rsid w:val="00ED6501"/>
    <w:rsid w:val="00ED68B3"/>
    <w:rsid w:val="00ED77E3"/>
    <w:rsid w:val="00EE024E"/>
    <w:rsid w:val="00EE1EEF"/>
    <w:rsid w:val="00EE7245"/>
    <w:rsid w:val="00EF1D63"/>
    <w:rsid w:val="00EF29A5"/>
    <w:rsid w:val="00EF4435"/>
    <w:rsid w:val="00F02964"/>
    <w:rsid w:val="00F02DA6"/>
    <w:rsid w:val="00F04AA6"/>
    <w:rsid w:val="00F05303"/>
    <w:rsid w:val="00F05CF4"/>
    <w:rsid w:val="00F10ADA"/>
    <w:rsid w:val="00F117FF"/>
    <w:rsid w:val="00F12373"/>
    <w:rsid w:val="00F135DD"/>
    <w:rsid w:val="00F1740A"/>
    <w:rsid w:val="00F178BA"/>
    <w:rsid w:val="00F22E5B"/>
    <w:rsid w:val="00F23C7F"/>
    <w:rsid w:val="00F2498B"/>
    <w:rsid w:val="00F261E8"/>
    <w:rsid w:val="00F26371"/>
    <w:rsid w:val="00F26812"/>
    <w:rsid w:val="00F30A0C"/>
    <w:rsid w:val="00F3122A"/>
    <w:rsid w:val="00F3266C"/>
    <w:rsid w:val="00F3292B"/>
    <w:rsid w:val="00F369E9"/>
    <w:rsid w:val="00F3782F"/>
    <w:rsid w:val="00F436EF"/>
    <w:rsid w:val="00F437B2"/>
    <w:rsid w:val="00F458C2"/>
    <w:rsid w:val="00F465D9"/>
    <w:rsid w:val="00F52C7B"/>
    <w:rsid w:val="00F545B9"/>
    <w:rsid w:val="00F56FD8"/>
    <w:rsid w:val="00F57897"/>
    <w:rsid w:val="00F6130A"/>
    <w:rsid w:val="00F64BFC"/>
    <w:rsid w:val="00F71608"/>
    <w:rsid w:val="00F723D2"/>
    <w:rsid w:val="00F72B64"/>
    <w:rsid w:val="00F75209"/>
    <w:rsid w:val="00F75C4F"/>
    <w:rsid w:val="00F765F6"/>
    <w:rsid w:val="00F777AF"/>
    <w:rsid w:val="00F77E47"/>
    <w:rsid w:val="00F77F3D"/>
    <w:rsid w:val="00F807AE"/>
    <w:rsid w:val="00F807BF"/>
    <w:rsid w:val="00F836DB"/>
    <w:rsid w:val="00F84A12"/>
    <w:rsid w:val="00F85246"/>
    <w:rsid w:val="00F86492"/>
    <w:rsid w:val="00F8781E"/>
    <w:rsid w:val="00F933C1"/>
    <w:rsid w:val="00F94E71"/>
    <w:rsid w:val="00F9534F"/>
    <w:rsid w:val="00FA19C2"/>
    <w:rsid w:val="00FA5AD1"/>
    <w:rsid w:val="00FA70DA"/>
    <w:rsid w:val="00FA7741"/>
    <w:rsid w:val="00FB0E7A"/>
    <w:rsid w:val="00FB0F16"/>
    <w:rsid w:val="00FB3781"/>
    <w:rsid w:val="00FB3A0D"/>
    <w:rsid w:val="00FB3EB6"/>
    <w:rsid w:val="00FB69AE"/>
    <w:rsid w:val="00FB750B"/>
    <w:rsid w:val="00FB7DB8"/>
    <w:rsid w:val="00FC08E8"/>
    <w:rsid w:val="00FC17E6"/>
    <w:rsid w:val="00FC2CDB"/>
    <w:rsid w:val="00FC4C22"/>
    <w:rsid w:val="00FC5045"/>
    <w:rsid w:val="00FD0EBB"/>
    <w:rsid w:val="00FD4B03"/>
    <w:rsid w:val="00FD5A71"/>
    <w:rsid w:val="00FE08BC"/>
    <w:rsid w:val="00FE5DF0"/>
    <w:rsid w:val="00FE6610"/>
    <w:rsid w:val="00FF49AD"/>
    <w:rsid w:val="00FF4AE3"/>
    <w:rsid w:val="00FF6006"/>
    <w:rsid w:val="00FF640C"/>
    <w:rsid w:val="00FF6AB5"/>
    <w:rsid w:val="00FF71E8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1eaf7"/>
    </o:shapedefaults>
    <o:shapelayout v:ext="edit">
      <o:idmap v:ext="edit" data="2"/>
    </o:shapelayout>
  </w:shapeDefaults>
  <w:decimalSymbol w:val="."/>
  <w:listSeparator w:val=","/>
  <w14:docId w14:val="3543E4EE"/>
  <w15:chartTrackingRefBased/>
  <w15:docId w15:val="{927A9A89-FFB9-4301-874C-C4FF752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F62"/>
    <w:pPr>
      <w:spacing w:before="120" w:after="0" w:line="240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3FB6"/>
    <w:pPr>
      <w:outlineLvl w:val="0"/>
    </w:pPr>
    <w:rPr>
      <w:b/>
      <w:bCs/>
      <w:color w:val="01539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8F5"/>
    <w:pPr>
      <w:spacing w:line="264" w:lineRule="auto"/>
      <w:contextualSpacing/>
      <w:outlineLvl w:val="1"/>
    </w:pPr>
    <w:rPr>
      <w:rFonts w:ascii="Aptos Narrow" w:hAnsi="Aptos Narrow"/>
      <w:color w:val="01539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03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3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3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3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3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3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B6"/>
    <w:rPr>
      <w:b/>
      <w:bCs/>
      <w:color w:val="01539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68F5"/>
    <w:rPr>
      <w:rFonts w:ascii="Aptos Narrow" w:hAnsi="Aptos Narrow"/>
      <w:color w:val="015390"/>
    </w:rPr>
  </w:style>
  <w:style w:type="character" w:customStyle="1" w:styleId="Heading3Char">
    <w:name w:val="Heading 3 Char"/>
    <w:basedOn w:val="DefaultParagraphFont"/>
    <w:link w:val="Heading3"/>
    <w:uiPriority w:val="9"/>
    <w:rsid w:val="00AC03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3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3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33B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33B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33B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33B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C03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3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3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3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3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3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3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66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6667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3A66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667"/>
    <w:rPr>
      <w:sz w:val="22"/>
    </w:rPr>
  </w:style>
  <w:style w:type="paragraph" w:styleId="Revision">
    <w:name w:val="Revision"/>
    <w:hidden/>
    <w:uiPriority w:val="99"/>
    <w:semiHidden/>
    <w:rsid w:val="00E95347"/>
    <w:pPr>
      <w:spacing w:after="0" w:line="240" w:lineRule="auto"/>
    </w:pPr>
    <w:rPr>
      <w:sz w:val="22"/>
    </w:rPr>
  </w:style>
  <w:style w:type="character" w:styleId="Hyperlink">
    <w:name w:val="Hyperlink"/>
    <w:basedOn w:val="DefaultParagraphFont"/>
    <w:uiPriority w:val="99"/>
    <w:unhideWhenUsed/>
    <w:rsid w:val="0031260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6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78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851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7F236B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F236B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4F4453"/>
  </w:style>
  <w:style w:type="character" w:customStyle="1" w:styleId="eop">
    <w:name w:val="eop"/>
    <w:basedOn w:val="DefaultParagraphFont"/>
    <w:rsid w:val="004F4453"/>
  </w:style>
  <w:style w:type="paragraph" w:customStyle="1" w:styleId="paragraph">
    <w:name w:val="paragraph"/>
    <w:basedOn w:val="Normal"/>
    <w:rsid w:val="002D6E15"/>
    <w:pPr>
      <w:spacing w:before="100" w:beforeAutospacing="1" w:after="100" w:afterAutospacing="1" w:line="259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2D6E15"/>
    <w:pPr>
      <w:spacing w:after="0" w:line="240" w:lineRule="auto"/>
    </w:pPr>
    <w:rPr>
      <w:rFonts w:eastAsiaTheme="minorEastAsia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70A36"/>
    <w:pPr>
      <w:spacing w:after="0" w:line="240" w:lineRule="auto"/>
    </w:pPr>
    <w:rPr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893C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RARebateandNegotiation@cms.hhs.gov?subject=Public%20Engageme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hpms.cms.gov/app/ng/pblc_cmt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ms.gov/priorities/medicare-prescription-drug-affordability/overview/medicare-drug-price-negotiation-program/public-engagement-even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cms.gov/files/document/factsheet-medicare-negotiation-selected-drug-list-ipay-2028.pdf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FAC7B40056043B4F70DF26E72C49B" ma:contentTypeVersion="15" ma:contentTypeDescription="Create a new document." ma:contentTypeScope="" ma:versionID="53dab75dff7d8b61321310edf229df90">
  <xsd:schema xmlns:xsd="http://www.w3.org/2001/XMLSchema" xmlns:xs="http://www.w3.org/2001/XMLSchema" xmlns:p="http://schemas.microsoft.com/office/2006/metadata/properties" xmlns:ns2="3de58f5b-4354-432d-9464-a96338cb5593" xmlns:ns3="4a712d89-c590-43dc-a60b-b95b35df8e61" targetNamespace="http://schemas.microsoft.com/office/2006/metadata/properties" ma:root="true" ma:fieldsID="18e2154cfd78f46573c984cacddf8d41" ns2:_="" ns3:_="">
    <xsd:import namespace="3de58f5b-4354-432d-9464-a96338cb5593"/>
    <xsd:import namespace="4a712d89-c590-43dc-a60b-b95b35df8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ReadyforTeamReview_x003f_" minOccurs="0"/>
                <xsd:element ref="ns2:BOX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58f5b-4354-432d-9464-a96338cb5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c8d884-b9d6-4270-bb74-2ecbd22f1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ReadyforTeamReview_x003f_" ma:index="21" nillable="true" ma:displayName="Ready for Team Review?" ma:default="0" ma:format="Dropdown" ma:internalName="ReadyforTeamReview_x003f_">
      <xsd:simpleType>
        <xsd:restriction base="dms:Boolean"/>
      </xsd:simpleType>
    </xsd:element>
    <xsd:element name="BOXLink" ma:index="22" nillable="true" ma:displayName="BOX Link" ma:description="URL to BOX folder or file location" ma:format="Dropdown" ma:internalName="BOX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12d89-c590-43dc-a60b-b95b35df8e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65d85f-674f-4532-b304-3343e746005a}" ma:internalName="TaxCatchAll" ma:showField="CatchAllData" ma:web="4a712d89-c590-43dc-a60b-b95b35df8e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712d89-c590-43dc-a60b-b95b35df8e61" xsi:nil="true"/>
    <lcf76f155ced4ddcb4097134ff3c332f xmlns="3de58f5b-4354-432d-9464-a96338cb5593">
      <Terms xmlns="http://schemas.microsoft.com/office/infopath/2007/PartnerControls"/>
    </lcf76f155ced4ddcb4097134ff3c332f>
    <BOXLink xmlns="3de58f5b-4354-432d-9464-a96338cb5593" xsi:nil="true"/>
    <ReadyforTeamReview_x003f_ xmlns="3de58f5b-4354-432d-9464-a96338cb5593">false</ReadyforTeamReview_x003f_>
  </documentManagement>
</p:properties>
</file>

<file path=customXml/itemProps1.xml><?xml version="1.0" encoding="utf-8"?>
<ds:datastoreItem xmlns:ds="http://schemas.openxmlformats.org/officeDocument/2006/customXml" ds:itemID="{DFFF0D5D-9C12-40B8-A529-9222E952D6AA}"/>
</file>

<file path=customXml/itemProps2.xml><?xml version="1.0" encoding="utf-8"?>
<ds:datastoreItem xmlns:ds="http://schemas.openxmlformats.org/officeDocument/2006/customXml" ds:itemID="{A3EF39DC-6756-40CD-8273-AEEB8912E9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56E15-6EE4-4221-A225-0E3030CB15B9}">
  <ds:schemaRefs>
    <ds:schemaRef ds:uri="http://schemas.microsoft.com/office/2006/metadata/properties"/>
    <ds:schemaRef ds:uri="http://schemas.microsoft.com/office/infopath/2007/PartnerControls"/>
    <ds:schemaRef ds:uri="4a712d89-c590-43dc-a60b-b95b35df8e61"/>
    <ds:schemaRef ds:uri="3de58f5b-4354-432d-9464-a96338cb55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 Tools for Medicare Drug Price Negotiation Program Public Engagement Events: Email Message #3</vt:lpstr>
    </vt:vector>
  </TitlesOfParts>
  <Company/>
  <LinksUpToDate>false</LinksUpToDate>
  <CharactersWithSpaces>2001</CharactersWithSpaces>
  <SharedDoc>false</SharedDoc>
  <HLinks>
    <vt:vector size="24" baseType="variant">
      <vt:variant>
        <vt:i4>7405659</vt:i4>
      </vt:variant>
      <vt:variant>
        <vt:i4>9</vt:i4>
      </vt:variant>
      <vt:variant>
        <vt:i4>0</vt:i4>
      </vt:variant>
      <vt:variant>
        <vt:i4>5</vt:i4>
      </vt:variant>
      <vt:variant>
        <vt:lpwstr>mailto:IRARebateandNegotiation@cms.hhs.gov?subject=Public%20Engagement</vt:lpwstr>
      </vt:variant>
      <vt:variant>
        <vt:lpwstr/>
      </vt:variant>
      <vt:variant>
        <vt:i4>5570686</vt:i4>
      </vt:variant>
      <vt:variant>
        <vt:i4>6</vt:i4>
      </vt:variant>
      <vt:variant>
        <vt:i4>0</vt:i4>
      </vt:variant>
      <vt:variant>
        <vt:i4>5</vt:i4>
      </vt:variant>
      <vt:variant>
        <vt:lpwstr>https://hpms.cms.gov/app/ng/pblc_cmt/</vt:lpwstr>
      </vt:variant>
      <vt:variant>
        <vt:lpwstr/>
      </vt:variant>
      <vt:variant>
        <vt:i4>1310804</vt:i4>
      </vt:variant>
      <vt:variant>
        <vt:i4>3</vt:i4>
      </vt:variant>
      <vt:variant>
        <vt:i4>0</vt:i4>
      </vt:variant>
      <vt:variant>
        <vt:i4>5</vt:i4>
      </vt:variant>
      <vt:variant>
        <vt:lpwstr>https://www.cms.gov/priorities/medicare-prescription-drug-affordability/overview/medicare-drug-price-negotiation-program/public-engagement-events</vt:lpwstr>
      </vt:variant>
      <vt:variant>
        <vt:lpwstr/>
      </vt:variant>
      <vt:variant>
        <vt:i4>7209061</vt:i4>
      </vt:variant>
      <vt:variant>
        <vt:i4>0</vt:i4>
      </vt:variant>
      <vt:variant>
        <vt:i4>0</vt:i4>
      </vt:variant>
      <vt:variant>
        <vt:i4>5</vt:i4>
      </vt:variant>
      <vt:variant>
        <vt:lpwstr>https://www.cms.gov/files/document/factsheet-medicare-negotiation-selected-drug-list-ipay-2028.pdf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 Tools for Medicare Drug Price Negotiation Program Public Engagement Events: Email Message #3</dc:title>
  <dc:subject>Email Message #3</dc:subject>
  <dc:creator>CMS, CMMI</dc:creator>
  <cp:keywords>Communication, Tools, Medicare, Drug, Price, Negotiation, Program, Public, Engagement, Events, Email, Message, #3</cp:keywords>
  <dc:description/>
  <cp:lastModifiedBy>Lisa Lihs</cp:lastModifiedBy>
  <cp:revision>7</cp:revision>
  <dcterms:created xsi:type="dcterms:W3CDTF">2026-02-06T21:20:00Z</dcterms:created>
  <dcterms:modified xsi:type="dcterms:W3CDTF">2026-02-06T21:26:00Z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0x010100A54FAC7B40056043B4F70DF26E72C49B</vt:lpwstr>
  </property>
  <property fmtid="{D5CDD505-2E9C-101B-9397-08002B2CF9AE}" pid="3" name="MediaServiceImageTags">
    <vt:lpwstr/>
  </property>
  <property fmtid="{D5CDD505-2E9C-101B-9397-08002B2CF9AE}" pid="4" name="Language">
    <vt:lpwstr>English</vt:lpwstr>
  </property>
</Properties>
</file>